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C05AD" w14:textId="77777777" w:rsidR="0075360E" w:rsidRDefault="00E151CD" w:rsidP="002441BE">
      <w:pPr>
        <w:jc w:val="center"/>
      </w:pPr>
      <w:r>
        <w:rPr>
          <w:noProof/>
        </w:rPr>
        <w:drawing>
          <wp:anchor distT="0" distB="0" distL="114300" distR="114300" simplePos="0" relativeHeight="251658240" behindDoc="1" locked="0" layoutInCell="1" allowOverlap="1" wp14:anchorId="47FE9346" wp14:editId="0C64C398">
            <wp:simplePos x="0" y="0"/>
            <wp:positionH relativeFrom="margin">
              <wp:posOffset>-335761</wp:posOffset>
            </wp:positionH>
            <wp:positionV relativeFrom="paragraph">
              <wp:posOffset>-751840</wp:posOffset>
            </wp:positionV>
            <wp:extent cx="1974062" cy="1066729"/>
            <wp:effectExtent l="0" t="0" r="762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9255" b="26708"/>
                    <a:stretch/>
                  </pic:blipFill>
                  <pic:spPr bwMode="auto">
                    <a:xfrm>
                      <a:off x="0" y="0"/>
                      <a:ext cx="1978374" cy="10690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0B0458F" wp14:editId="55694049">
            <wp:simplePos x="0" y="0"/>
            <wp:positionH relativeFrom="column">
              <wp:posOffset>3196590</wp:posOffset>
            </wp:positionH>
            <wp:positionV relativeFrom="paragraph">
              <wp:posOffset>-875665</wp:posOffset>
            </wp:positionV>
            <wp:extent cx="2784475" cy="117856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4475"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28050" w14:textId="77777777" w:rsidR="002441BE" w:rsidRDefault="002441BE"/>
    <w:p w14:paraId="515134F5" w14:textId="77777777" w:rsidR="00D529B4" w:rsidRDefault="00D529B4" w:rsidP="002441BE">
      <w:pPr>
        <w:pStyle w:val="Ttulo2"/>
        <w:rPr>
          <w:rFonts w:ascii="Century Gothic" w:hAnsi="Century Gothic"/>
          <w:i w:val="0"/>
          <w:iCs w:val="0"/>
          <w:sz w:val="40"/>
          <w:szCs w:val="40"/>
        </w:rPr>
      </w:pPr>
    </w:p>
    <w:p w14:paraId="3369882D" w14:textId="77777777" w:rsidR="002441BE" w:rsidRPr="002441BE" w:rsidRDefault="002441BE" w:rsidP="002441BE">
      <w:pPr>
        <w:pStyle w:val="Ttulo2"/>
        <w:rPr>
          <w:rFonts w:ascii="Century Gothic" w:hAnsi="Century Gothic"/>
          <w:i w:val="0"/>
          <w:iCs w:val="0"/>
          <w:sz w:val="40"/>
          <w:szCs w:val="40"/>
        </w:rPr>
      </w:pPr>
      <w:r w:rsidRPr="002441BE">
        <w:rPr>
          <w:rFonts w:ascii="Century Gothic" w:hAnsi="Century Gothic"/>
          <w:i w:val="0"/>
          <w:iCs w:val="0"/>
          <w:sz w:val="40"/>
          <w:szCs w:val="40"/>
        </w:rPr>
        <w:t>Ficha de Colaboración</w:t>
      </w:r>
      <w:r w:rsidR="00E151CD" w:rsidRPr="00E151CD">
        <w:rPr>
          <w:noProof/>
        </w:rPr>
        <w:t xml:space="preserve"> </w:t>
      </w:r>
    </w:p>
    <w:p w14:paraId="7299F2C6" w14:textId="77777777" w:rsidR="002441BE" w:rsidRDefault="002441BE" w:rsidP="002441BE">
      <w:pPr>
        <w:pStyle w:val="Ttulo2"/>
        <w:jc w:val="both"/>
        <w:rPr>
          <w:rFonts w:ascii="Century Gothic" w:hAnsi="Century Gothic"/>
          <w:i w:val="0"/>
          <w:iCs w:val="0"/>
          <w:sz w:val="22"/>
          <w:szCs w:val="22"/>
        </w:rPr>
      </w:pPr>
    </w:p>
    <w:p w14:paraId="17037A43" w14:textId="5EB9658C" w:rsidR="002441BE" w:rsidRDefault="002441BE" w:rsidP="002441BE">
      <w:pPr>
        <w:pStyle w:val="Ttulo2"/>
        <w:rPr>
          <w:rFonts w:ascii="Century Gothic" w:hAnsi="Century Gothic"/>
          <w:i w:val="0"/>
          <w:iCs w:val="0"/>
          <w:sz w:val="22"/>
          <w:szCs w:val="22"/>
        </w:rPr>
      </w:pPr>
      <w:r>
        <w:rPr>
          <w:rFonts w:ascii="Century Gothic" w:hAnsi="Century Gothic"/>
          <w:i w:val="0"/>
          <w:iCs w:val="0"/>
          <w:sz w:val="22"/>
          <w:szCs w:val="22"/>
        </w:rPr>
        <w:t xml:space="preserve">Para las personas que deseen colaborar con Mesa por la hospitalidad </w:t>
      </w:r>
      <w:r w:rsidR="00E637E5">
        <w:rPr>
          <w:rFonts w:ascii="Century Gothic" w:hAnsi="Century Gothic"/>
          <w:i w:val="0"/>
          <w:iCs w:val="0"/>
          <w:sz w:val="22"/>
          <w:szCs w:val="22"/>
        </w:rPr>
        <w:br/>
      </w:r>
      <w:r>
        <w:rPr>
          <w:rFonts w:ascii="Century Gothic" w:hAnsi="Century Gothic"/>
          <w:i w:val="0"/>
          <w:iCs w:val="0"/>
          <w:sz w:val="22"/>
          <w:szCs w:val="22"/>
        </w:rPr>
        <w:t>por medio de la</w:t>
      </w:r>
      <w:r w:rsidR="00C84861">
        <w:rPr>
          <w:rFonts w:ascii="Century Gothic" w:hAnsi="Century Gothic"/>
          <w:i w:val="0"/>
          <w:iCs w:val="0"/>
          <w:sz w:val="22"/>
          <w:szCs w:val="22"/>
        </w:rPr>
        <w:t>s</w:t>
      </w:r>
      <w:r>
        <w:rPr>
          <w:rFonts w:ascii="Century Gothic" w:hAnsi="Century Gothic"/>
          <w:i w:val="0"/>
          <w:iCs w:val="0"/>
          <w:sz w:val="22"/>
          <w:szCs w:val="22"/>
        </w:rPr>
        <w:t xml:space="preserve"> </w:t>
      </w:r>
      <w:r w:rsidR="00C84861">
        <w:rPr>
          <w:rFonts w:ascii="Century Gothic" w:hAnsi="Century Gothic"/>
          <w:i w:val="0"/>
          <w:iCs w:val="0"/>
          <w:sz w:val="22"/>
          <w:szCs w:val="22"/>
        </w:rPr>
        <w:t>p</w:t>
      </w:r>
      <w:r>
        <w:rPr>
          <w:rFonts w:ascii="Century Gothic" w:hAnsi="Century Gothic"/>
          <w:i w:val="0"/>
          <w:iCs w:val="0"/>
          <w:sz w:val="22"/>
          <w:szCs w:val="22"/>
        </w:rPr>
        <w:t>arroquia</w:t>
      </w:r>
      <w:r w:rsidR="00C84861">
        <w:rPr>
          <w:rFonts w:ascii="Century Gothic" w:hAnsi="Century Gothic"/>
          <w:i w:val="0"/>
          <w:iCs w:val="0"/>
          <w:sz w:val="22"/>
          <w:szCs w:val="22"/>
        </w:rPr>
        <w:t>s</w:t>
      </w:r>
      <w:r>
        <w:rPr>
          <w:rFonts w:ascii="Century Gothic" w:hAnsi="Century Gothic"/>
          <w:i w:val="0"/>
          <w:iCs w:val="0"/>
          <w:sz w:val="22"/>
          <w:szCs w:val="22"/>
        </w:rPr>
        <w:t xml:space="preserve"> de </w:t>
      </w:r>
      <w:r w:rsidR="00C84861">
        <w:rPr>
          <w:rFonts w:ascii="Century Gothic" w:hAnsi="Century Gothic"/>
          <w:i w:val="0"/>
          <w:iCs w:val="0"/>
          <w:sz w:val="22"/>
          <w:szCs w:val="22"/>
        </w:rPr>
        <w:t xml:space="preserve">San Bernabé y </w:t>
      </w:r>
      <w:r>
        <w:rPr>
          <w:rFonts w:ascii="Century Gothic" w:hAnsi="Century Gothic"/>
          <w:i w:val="0"/>
          <w:iCs w:val="0"/>
          <w:sz w:val="22"/>
          <w:szCs w:val="22"/>
        </w:rPr>
        <w:t xml:space="preserve">Santa Irene </w:t>
      </w:r>
      <w:r w:rsidR="00E637E5">
        <w:rPr>
          <w:rFonts w:ascii="Century Gothic" w:hAnsi="Century Gothic"/>
          <w:i w:val="0"/>
          <w:iCs w:val="0"/>
          <w:sz w:val="22"/>
          <w:szCs w:val="22"/>
        </w:rPr>
        <w:br/>
      </w:r>
      <w:r>
        <w:rPr>
          <w:rFonts w:ascii="Century Gothic" w:hAnsi="Century Gothic"/>
          <w:i w:val="0"/>
          <w:iCs w:val="0"/>
          <w:sz w:val="22"/>
          <w:szCs w:val="22"/>
        </w:rPr>
        <w:t>en esta PROPUESTA DE ACOGIDA</w:t>
      </w:r>
    </w:p>
    <w:p w14:paraId="7B761834" w14:textId="77777777" w:rsidR="002441BE" w:rsidRDefault="002441BE" w:rsidP="002441BE">
      <w:pPr>
        <w:rPr>
          <w:lang w:val="es-ES_tradnl" w:eastAsia="es-ES"/>
        </w:rPr>
      </w:pPr>
    </w:p>
    <w:p w14:paraId="7C8B881C" w14:textId="59382CEB" w:rsidR="00E151CD" w:rsidRDefault="002441BE" w:rsidP="00CB36C5">
      <w:pPr>
        <w:jc w:val="both"/>
        <w:rPr>
          <w:sz w:val="24"/>
          <w:szCs w:val="24"/>
          <w:lang w:val="es-ES_tradnl" w:eastAsia="es-ES"/>
        </w:rPr>
      </w:pPr>
      <w:r w:rsidRPr="00E151CD">
        <w:rPr>
          <w:b/>
          <w:sz w:val="24"/>
          <w:szCs w:val="24"/>
          <w:lang w:val="es-ES_tradnl" w:eastAsia="es-ES"/>
        </w:rPr>
        <w:t>Resumen de la propuesta</w:t>
      </w:r>
      <w:r w:rsidRPr="00E151CD">
        <w:rPr>
          <w:sz w:val="24"/>
          <w:szCs w:val="24"/>
          <w:lang w:val="es-ES_tradnl" w:eastAsia="es-ES"/>
        </w:rPr>
        <w:t xml:space="preserve">: la parroquia </w:t>
      </w:r>
      <w:r w:rsidR="00C84861">
        <w:rPr>
          <w:sz w:val="24"/>
          <w:szCs w:val="24"/>
          <w:lang w:val="es-ES_tradnl" w:eastAsia="es-ES"/>
        </w:rPr>
        <w:t xml:space="preserve">de Santa Irene </w:t>
      </w:r>
      <w:r w:rsidRPr="00E151CD">
        <w:rPr>
          <w:sz w:val="24"/>
          <w:szCs w:val="24"/>
          <w:lang w:val="es-ES_tradnl" w:eastAsia="es-ES"/>
        </w:rPr>
        <w:t xml:space="preserve">ofrece un local en el que se acogerá de emergencia a grupos de refugiados y/o inmigrantes desde las 21:00 a las 09:00. Se trata de ofrecerles cama para dormir, duchas y baños, la cena, el desayuno y un medio de lavado de ropa. </w:t>
      </w:r>
      <w:r w:rsidR="00C84861">
        <w:rPr>
          <w:sz w:val="24"/>
          <w:szCs w:val="24"/>
          <w:lang w:val="es-ES_tradnl" w:eastAsia="es-ES"/>
        </w:rPr>
        <w:t xml:space="preserve">Normalmente el </w:t>
      </w:r>
      <w:r w:rsidR="00872C8A">
        <w:rPr>
          <w:sz w:val="24"/>
          <w:szCs w:val="24"/>
          <w:lang w:val="es-ES_tradnl" w:eastAsia="es-ES"/>
        </w:rPr>
        <w:t xml:space="preserve">grupo </w:t>
      </w:r>
      <w:r w:rsidR="00C84861">
        <w:rPr>
          <w:sz w:val="24"/>
          <w:szCs w:val="24"/>
          <w:lang w:val="es-ES_tradnl" w:eastAsia="es-ES"/>
        </w:rPr>
        <w:t xml:space="preserve">suele ser de </w:t>
      </w:r>
      <w:r w:rsidRPr="00E151CD">
        <w:rPr>
          <w:sz w:val="24"/>
          <w:szCs w:val="24"/>
          <w:lang w:val="es-ES_tradnl" w:eastAsia="es-ES"/>
        </w:rPr>
        <w:t>alrededor de 10 personas</w:t>
      </w:r>
      <w:r w:rsidR="00C84861">
        <w:rPr>
          <w:sz w:val="24"/>
          <w:szCs w:val="24"/>
          <w:lang w:val="es-ES_tradnl" w:eastAsia="es-ES"/>
        </w:rPr>
        <w:t>, pero en este caso, por la situación del coronavirus, serán menos personas</w:t>
      </w:r>
      <w:r w:rsidR="00A124CF">
        <w:rPr>
          <w:sz w:val="24"/>
          <w:szCs w:val="24"/>
          <w:lang w:val="es-ES_tradnl" w:eastAsia="es-ES"/>
        </w:rPr>
        <w:t xml:space="preserve"> -probablemente un máximo de 6-</w:t>
      </w:r>
      <w:r w:rsidRPr="00E151CD">
        <w:rPr>
          <w:sz w:val="24"/>
          <w:szCs w:val="24"/>
          <w:lang w:val="es-ES_tradnl" w:eastAsia="es-ES"/>
        </w:rPr>
        <w:t>. Dos personas estar</w:t>
      </w:r>
      <w:r w:rsidR="00872C8A">
        <w:rPr>
          <w:sz w:val="24"/>
          <w:szCs w:val="24"/>
          <w:lang w:val="es-ES_tradnl" w:eastAsia="es-ES"/>
        </w:rPr>
        <w:t>á</w:t>
      </w:r>
      <w:r w:rsidRPr="00E151CD">
        <w:rPr>
          <w:sz w:val="24"/>
          <w:szCs w:val="24"/>
          <w:lang w:val="es-ES_tradnl" w:eastAsia="es-ES"/>
        </w:rPr>
        <w:t>n con ellos por la noche</w:t>
      </w:r>
      <w:r w:rsidR="00C84861">
        <w:rPr>
          <w:sz w:val="24"/>
          <w:szCs w:val="24"/>
          <w:lang w:val="es-ES_tradnl" w:eastAsia="es-ES"/>
        </w:rPr>
        <w:t xml:space="preserve"> -son voluntarios de la mesa por las hospitalidad-</w:t>
      </w:r>
      <w:r w:rsidRPr="00E151CD">
        <w:rPr>
          <w:sz w:val="24"/>
          <w:szCs w:val="24"/>
          <w:lang w:val="es-ES_tradnl" w:eastAsia="es-ES"/>
        </w:rPr>
        <w:t xml:space="preserve">. </w:t>
      </w:r>
      <w:r w:rsidR="00E92070" w:rsidRPr="00872C8A">
        <w:rPr>
          <w:b/>
          <w:sz w:val="24"/>
          <w:szCs w:val="24"/>
          <w:lang w:val="es-ES_tradnl" w:eastAsia="es-ES"/>
        </w:rPr>
        <w:t xml:space="preserve">Iniciaremos </w:t>
      </w:r>
      <w:r w:rsidR="00C84861">
        <w:rPr>
          <w:b/>
          <w:sz w:val="24"/>
          <w:szCs w:val="24"/>
          <w:lang w:val="es-ES_tradnl" w:eastAsia="es-ES"/>
        </w:rPr>
        <w:t xml:space="preserve">el 1 de </w:t>
      </w:r>
      <w:r w:rsidR="00A124CF">
        <w:rPr>
          <w:b/>
          <w:sz w:val="24"/>
          <w:szCs w:val="24"/>
          <w:lang w:val="es-ES_tradnl" w:eastAsia="es-ES"/>
        </w:rPr>
        <w:t>marzo</w:t>
      </w:r>
      <w:r w:rsidR="00C84861">
        <w:rPr>
          <w:b/>
          <w:sz w:val="24"/>
          <w:szCs w:val="24"/>
          <w:lang w:val="es-ES_tradnl" w:eastAsia="es-ES"/>
        </w:rPr>
        <w:t xml:space="preserve"> y finalizaremos el 31 de </w:t>
      </w:r>
      <w:r w:rsidR="00A124CF">
        <w:rPr>
          <w:b/>
          <w:sz w:val="24"/>
          <w:szCs w:val="24"/>
          <w:lang w:val="es-ES_tradnl" w:eastAsia="es-ES"/>
        </w:rPr>
        <w:t>marzo</w:t>
      </w:r>
      <w:r w:rsidR="00E92070">
        <w:rPr>
          <w:sz w:val="24"/>
          <w:szCs w:val="24"/>
          <w:lang w:val="es-ES_tradnl" w:eastAsia="es-ES"/>
        </w:rPr>
        <w:t>.</w:t>
      </w:r>
    </w:p>
    <w:p w14:paraId="0FF198E1" w14:textId="771EC674" w:rsidR="002441BE" w:rsidRPr="00E151CD" w:rsidRDefault="002441BE" w:rsidP="00CB36C5">
      <w:pPr>
        <w:jc w:val="both"/>
        <w:rPr>
          <w:sz w:val="24"/>
          <w:szCs w:val="24"/>
          <w:lang w:val="es-ES_tradnl" w:eastAsia="es-ES"/>
        </w:rPr>
      </w:pPr>
      <w:r w:rsidRPr="00E151CD">
        <w:rPr>
          <w:sz w:val="24"/>
          <w:szCs w:val="24"/>
          <w:lang w:val="es-ES_tradnl" w:eastAsia="es-ES"/>
        </w:rPr>
        <w:t xml:space="preserve">Para poner esta acción de acogida de emergencia necesitamos personas voluntarias -ya </w:t>
      </w:r>
      <w:r w:rsidR="00CB36C5" w:rsidRPr="00E151CD">
        <w:rPr>
          <w:sz w:val="24"/>
          <w:szCs w:val="24"/>
          <w:lang w:val="es-ES_tradnl" w:eastAsia="es-ES"/>
        </w:rPr>
        <w:t xml:space="preserve">sean </w:t>
      </w:r>
      <w:r w:rsidR="00CB36C5" w:rsidRPr="00872C8A">
        <w:rPr>
          <w:b/>
          <w:sz w:val="24"/>
          <w:szCs w:val="24"/>
          <w:lang w:val="es-ES_tradnl" w:eastAsia="es-ES"/>
        </w:rPr>
        <w:t>miembros</w:t>
      </w:r>
      <w:r w:rsidRPr="00872C8A">
        <w:rPr>
          <w:b/>
          <w:sz w:val="24"/>
          <w:szCs w:val="24"/>
          <w:lang w:val="es-ES_tradnl" w:eastAsia="es-ES"/>
        </w:rPr>
        <w:t xml:space="preserve"> de la</w:t>
      </w:r>
      <w:r w:rsidR="00C84861">
        <w:rPr>
          <w:b/>
          <w:sz w:val="24"/>
          <w:szCs w:val="24"/>
          <w:lang w:val="es-ES_tradnl" w:eastAsia="es-ES"/>
        </w:rPr>
        <w:t>s</w:t>
      </w:r>
      <w:r w:rsidRPr="00872C8A">
        <w:rPr>
          <w:b/>
          <w:sz w:val="24"/>
          <w:szCs w:val="24"/>
          <w:lang w:val="es-ES_tradnl" w:eastAsia="es-ES"/>
        </w:rPr>
        <w:t xml:space="preserve"> parroquia</w:t>
      </w:r>
      <w:r w:rsidR="00C84861">
        <w:rPr>
          <w:b/>
          <w:sz w:val="24"/>
          <w:szCs w:val="24"/>
          <w:lang w:val="es-ES_tradnl" w:eastAsia="es-ES"/>
        </w:rPr>
        <w:t>s</w:t>
      </w:r>
      <w:r w:rsidRPr="00872C8A">
        <w:rPr>
          <w:b/>
          <w:sz w:val="24"/>
          <w:szCs w:val="24"/>
          <w:lang w:val="es-ES_tradnl" w:eastAsia="es-ES"/>
        </w:rPr>
        <w:t xml:space="preserve"> o personas voluntarias del barrio, con independencia de su credo-</w:t>
      </w:r>
      <w:r w:rsidRPr="00E151CD">
        <w:rPr>
          <w:sz w:val="24"/>
          <w:szCs w:val="24"/>
          <w:lang w:val="es-ES_tradnl" w:eastAsia="es-ES"/>
        </w:rPr>
        <w:t>:</w:t>
      </w:r>
      <w:r w:rsidR="00CB36C5" w:rsidRPr="00E151CD">
        <w:rPr>
          <w:sz w:val="24"/>
          <w:szCs w:val="24"/>
          <w:lang w:val="es-ES_tradnl" w:eastAsia="es-ES"/>
        </w:rPr>
        <w:t xml:space="preserve"> </w:t>
      </w:r>
      <w:r w:rsidRPr="00E151CD">
        <w:rPr>
          <w:sz w:val="24"/>
          <w:szCs w:val="24"/>
          <w:lang w:val="es-ES_tradnl" w:eastAsia="es-ES"/>
        </w:rPr>
        <w:t>para hacer las cenas y los desayunos alguno de los días</w:t>
      </w:r>
      <w:r w:rsidR="00CB36C5" w:rsidRPr="00E151CD">
        <w:rPr>
          <w:sz w:val="24"/>
          <w:szCs w:val="24"/>
          <w:lang w:val="es-ES_tradnl" w:eastAsia="es-ES"/>
        </w:rPr>
        <w:t xml:space="preserve">; </w:t>
      </w:r>
      <w:r w:rsidRPr="00E151CD">
        <w:rPr>
          <w:sz w:val="24"/>
          <w:szCs w:val="24"/>
          <w:lang w:val="es-ES_tradnl" w:eastAsia="es-ES"/>
        </w:rPr>
        <w:t>para proporcionar alimentos, sábanas, jabón, toallas</w:t>
      </w:r>
      <w:r w:rsidR="00C84861">
        <w:rPr>
          <w:sz w:val="24"/>
          <w:szCs w:val="24"/>
          <w:lang w:val="es-ES_tradnl" w:eastAsia="es-ES"/>
        </w:rPr>
        <w:t>…</w:t>
      </w:r>
    </w:p>
    <w:p w14:paraId="4282A935" w14:textId="77777777" w:rsidR="002441BE" w:rsidRDefault="002441BE" w:rsidP="00CB36C5">
      <w:pPr>
        <w:jc w:val="both"/>
        <w:rPr>
          <w:sz w:val="16"/>
          <w:szCs w:val="16"/>
          <w:lang w:val="es-ES_tradnl" w:eastAsia="es-ES"/>
        </w:rPr>
      </w:pPr>
      <w:r w:rsidRPr="00CB36C5">
        <w:rPr>
          <w:color w:val="C00000"/>
          <w:lang w:val="es-ES_tradnl" w:eastAsia="es-ES"/>
        </w:rPr>
        <w:t xml:space="preserve">Podéis informaros sobre la Mesa por la hospitalidad en la web </w:t>
      </w:r>
      <w:hyperlink r:id="rId8" w:history="1">
        <w:r w:rsidRPr="00CB36C5">
          <w:rPr>
            <w:rStyle w:val="Hipervnculo"/>
            <w:color w:val="C00000"/>
            <w:sz w:val="16"/>
            <w:szCs w:val="16"/>
            <w:lang w:val="es-ES_tradnl" w:eastAsia="es-ES"/>
          </w:rPr>
          <w:t>https://www.mesaporlahospitalidad.com/</w:t>
        </w:r>
      </w:hyperlink>
      <w:r w:rsidRPr="00CB36C5">
        <w:rPr>
          <w:color w:val="C00000"/>
          <w:sz w:val="16"/>
          <w:szCs w:val="16"/>
          <w:lang w:val="es-ES_tradnl" w:eastAsia="es-ES"/>
        </w:rPr>
        <w:t xml:space="preserve">, </w:t>
      </w:r>
      <w:r w:rsidRPr="00CB36C5">
        <w:rPr>
          <w:color w:val="C00000"/>
          <w:lang w:val="es-ES_tradnl" w:eastAsia="es-ES"/>
        </w:rPr>
        <w:t xml:space="preserve">y sobre la propuesta concreta en Santa Irene en la web </w:t>
      </w:r>
      <w:hyperlink r:id="rId9" w:history="1">
        <w:r w:rsidRPr="00CB36C5">
          <w:rPr>
            <w:rStyle w:val="Hipervnculo"/>
            <w:color w:val="C00000"/>
            <w:sz w:val="16"/>
            <w:szCs w:val="16"/>
            <w:lang w:val="es-ES_tradnl" w:eastAsia="es-ES"/>
          </w:rPr>
          <w:t>https://santairene.archimadrid.es/compromiso-solidario/caritas-parroquial/mesa-por-la-hospitalidad/</w:t>
        </w:r>
      </w:hyperlink>
      <w:r>
        <w:rPr>
          <w:sz w:val="16"/>
          <w:szCs w:val="16"/>
          <w:lang w:val="es-ES_tradnl" w:eastAsia="es-ES"/>
        </w:rPr>
        <w:t xml:space="preserve"> </w:t>
      </w:r>
    </w:p>
    <w:p w14:paraId="29A23C4F" w14:textId="59606015" w:rsidR="00927EB1" w:rsidRDefault="007B0E72" w:rsidP="007B0E72">
      <w:pPr>
        <w:pBdr>
          <w:top w:val="single" w:sz="4" w:space="1" w:color="auto"/>
          <w:left w:val="single" w:sz="4" w:space="4" w:color="auto"/>
          <w:bottom w:val="single" w:sz="4" w:space="1" w:color="auto"/>
          <w:right w:val="single" w:sz="4" w:space="4" w:color="auto"/>
        </w:pBdr>
        <w:jc w:val="both"/>
        <w:rPr>
          <w:rFonts w:cstheme="minorHAnsi"/>
          <w:b/>
          <w:sz w:val="24"/>
          <w:szCs w:val="24"/>
        </w:rPr>
      </w:pPr>
      <w:r>
        <w:rPr>
          <w:rFonts w:cstheme="minorHAnsi"/>
          <w:b/>
          <w:sz w:val="24"/>
          <w:szCs w:val="24"/>
        </w:rPr>
        <w:t xml:space="preserve">Para este mes en concreto necesitaríamos 30 familias que estuvieran dispuestas a preparar </w:t>
      </w:r>
      <w:r w:rsidRPr="007B0E72">
        <w:rPr>
          <w:rFonts w:cstheme="minorHAnsi"/>
          <w:b/>
          <w:sz w:val="24"/>
          <w:szCs w:val="24"/>
          <w:highlight w:val="yellow"/>
        </w:rPr>
        <w:t xml:space="preserve">una cena para unas 8 personas un día del mes de </w:t>
      </w:r>
      <w:r w:rsidR="00A124CF">
        <w:rPr>
          <w:rFonts w:cstheme="minorHAnsi"/>
          <w:b/>
          <w:sz w:val="24"/>
          <w:szCs w:val="24"/>
          <w:highlight w:val="yellow"/>
        </w:rPr>
        <w:t>marzo</w:t>
      </w:r>
      <w:r>
        <w:rPr>
          <w:rFonts w:cstheme="minorHAnsi"/>
          <w:b/>
          <w:sz w:val="24"/>
          <w:szCs w:val="24"/>
          <w:highlight w:val="yellow"/>
        </w:rPr>
        <w:t xml:space="preserve">, y acercarla a la parroquia de Santa Irene ese </w:t>
      </w:r>
      <w:r w:rsidR="00A124CF">
        <w:rPr>
          <w:rFonts w:cstheme="minorHAnsi"/>
          <w:b/>
          <w:sz w:val="24"/>
          <w:szCs w:val="24"/>
          <w:highlight w:val="yellow"/>
        </w:rPr>
        <w:t xml:space="preserve">mismo </w:t>
      </w:r>
      <w:r>
        <w:rPr>
          <w:rFonts w:cstheme="minorHAnsi"/>
          <w:b/>
          <w:sz w:val="24"/>
          <w:szCs w:val="24"/>
          <w:highlight w:val="yellow"/>
        </w:rPr>
        <w:t>día a las 8:45 de la noche</w:t>
      </w:r>
      <w:r w:rsidRPr="007B0E72">
        <w:rPr>
          <w:rFonts w:cstheme="minorHAnsi"/>
          <w:b/>
          <w:sz w:val="24"/>
          <w:szCs w:val="24"/>
          <w:highlight w:val="yellow"/>
        </w:rPr>
        <w:t>.</w:t>
      </w:r>
    </w:p>
    <w:p w14:paraId="1BEBA345" w14:textId="5178AB27" w:rsidR="007B0E72" w:rsidRDefault="007B0E72" w:rsidP="00927EB1">
      <w:pPr>
        <w:jc w:val="both"/>
        <w:rPr>
          <w:rFonts w:cstheme="minorHAnsi"/>
          <w:bCs/>
          <w:sz w:val="24"/>
          <w:szCs w:val="24"/>
        </w:rPr>
      </w:pPr>
      <w:r w:rsidRPr="007B0E72">
        <w:rPr>
          <w:rFonts w:cstheme="minorHAnsi"/>
          <w:bCs/>
          <w:sz w:val="24"/>
          <w:szCs w:val="24"/>
        </w:rPr>
        <w:t xml:space="preserve">Hay otros servicios </w:t>
      </w:r>
      <w:r>
        <w:rPr>
          <w:rFonts w:cstheme="minorHAnsi"/>
          <w:bCs/>
          <w:sz w:val="24"/>
          <w:szCs w:val="24"/>
        </w:rPr>
        <w:t xml:space="preserve">y colaboraciones </w:t>
      </w:r>
      <w:r w:rsidRPr="007B0E72">
        <w:rPr>
          <w:rFonts w:cstheme="minorHAnsi"/>
          <w:bCs/>
          <w:sz w:val="24"/>
          <w:szCs w:val="24"/>
        </w:rPr>
        <w:t xml:space="preserve">que </w:t>
      </w:r>
      <w:r>
        <w:rPr>
          <w:rFonts w:cstheme="minorHAnsi"/>
          <w:bCs/>
          <w:sz w:val="24"/>
          <w:szCs w:val="24"/>
        </w:rPr>
        <w:t>se pueden realizar, además del anterior, por si hay personas interesadas. Os pedimos que rellenéis la ficha.</w:t>
      </w:r>
    </w:p>
    <w:p w14:paraId="701C91E1" w14:textId="0616967F" w:rsidR="007B0E72" w:rsidRPr="007B0E72" w:rsidRDefault="007B0E72" w:rsidP="00927EB1">
      <w:pPr>
        <w:jc w:val="both"/>
        <w:rPr>
          <w:rFonts w:cstheme="minorHAnsi"/>
          <w:bCs/>
          <w:sz w:val="24"/>
          <w:szCs w:val="24"/>
        </w:rPr>
      </w:pPr>
      <w:r>
        <w:rPr>
          <w:rFonts w:cstheme="minorHAnsi"/>
          <w:bCs/>
          <w:sz w:val="24"/>
          <w:szCs w:val="24"/>
        </w:rPr>
        <w:t>Muchas gracias por vuestra generosidad.</w:t>
      </w:r>
    </w:p>
    <w:tbl>
      <w:tblPr>
        <w:tblStyle w:val="Tablaconcuadrcula"/>
        <w:tblW w:w="0" w:type="auto"/>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6231"/>
      </w:tblGrid>
      <w:tr w:rsidR="00927EB1" w14:paraId="546B73E5" w14:textId="77777777" w:rsidTr="00A124CF">
        <w:tc>
          <w:tcPr>
            <w:tcW w:w="8494" w:type="dxa"/>
            <w:gridSpan w:val="2"/>
          </w:tcPr>
          <w:p w14:paraId="4FF0654F" w14:textId="77777777" w:rsidR="00927EB1" w:rsidRDefault="00927EB1" w:rsidP="00927EB1">
            <w:pPr>
              <w:spacing w:after="120" w:line="240" w:lineRule="auto"/>
              <w:jc w:val="center"/>
              <w:rPr>
                <w:rFonts w:cstheme="minorHAnsi"/>
                <w:b/>
                <w:sz w:val="24"/>
                <w:szCs w:val="24"/>
              </w:rPr>
            </w:pPr>
            <w:r w:rsidRPr="00927EB1">
              <w:rPr>
                <w:rFonts w:cstheme="minorHAnsi"/>
                <w:b/>
                <w:sz w:val="24"/>
                <w:szCs w:val="24"/>
              </w:rPr>
              <w:t>DATOS DE LA PERSONA COLABORADORA</w:t>
            </w:r>
          </w:p>
        </w:tc>
      </w:tr>
      <w:tr w:rsidR="00927EB1" w14:paraId="6540B4F9" w14:textId="77777777" w:rsidTr="00A124CF">
        <w:tc>
          <w:tcPr>
            <w:tcW w:w="2263" w:type="dxa"/>
          </w:tcPr>
          <w:p w14:paraId="3949FD1F" w14:textId="77777777" w:rsidR="00927EB1" w:rsidRPr="00927EB1" w:rsidRDefault="00927EB1" w:rsidP="00927EB1">
            <w:pPr>
              <w:spacing w:after="120" w:line="240" w:lineRule="auto"/>
              <w:jc w:val="both"/>
              <w:rPr>
                <w:rFonts w:cstheme="minorHAnsi"/>
                <w:sz w:val="24"/>
                <w:szCs w:val="24"/>
              </w:rPr>
            </w:pPr>
            <w:r w:rsidRPr="00927EB1">
              <w:rPr>
                <w:rFonts w:cstheme="minorHAnsi"/>
                <w:sz w:val="24"/>
                <w:szCs w:val="24"/>
              </w:rPr>
              <w:t>Nombre y apellidos:</w:t>
            </w:r>
          </w:p>
        </w:tc>
        <w:tc>
          <w:tcPr>
            <w:tcW w:w="6231" w:type="dxa"/>
          </w:tcPr>
          <w:p w14:paraId="66805B70" w14:textId="77777777" w:rsidR="00927EB1" w:rsidRDefault="00927EB1" w:rsidP="00927EB1">
            <w:pPr>
              <w:spacing w:after="120" w:line="240" w:lineRule="auto"/>
              <w:jc w:val="both"/>
              <w:rPr>
                <w:rFonts w:cstheme="minorHAnsi"/>
                <w:b/>
                <w:sz w:val="24"/>
                <w:szCs w:val="24"/>
              </w:rPr>
            </w:pPr>
          </w:p>
        </w:tc>
      </w:tr>
      <w:tr w:rsidR="00927EB1" w14:paraId="191D94A4" w14:textId="77777777" w:rsidTr="00A124CF">
        <w:tc>
          <w:tcPr>
            <w:tcW w:w="2263" w:type="dxa"/>
          </w:tcPr>
          <w:p w14:paraId="7E6B93C3" w14:textId="77777777" w:rsidR="00927EB1" w:rsidRPr="00927EB1" w:rsidRDefault="00927EB1" w:rsidP="00927EB1">
            <w:pPr>
              <w:spacing w:after="120" w:line="240" w:lineRule="auto"/>
              <w:jc w:val="both"/>
              <w:rPr>
                <w:rFonts w:cstheme="minorHAnsi"/>
                <w:sz w:val="24"/>
                <w:szCs w:val="24"/>
              </w:rPr>
            </w:pPr>
            <w:r>
              <w:rPr>
                <w:rFonts w:cstheme="minorHAnsi"/>
                <w:sz w:val="24"/>
                <w:szCs w:val="24"/>
              </w:rPr>
              <w:t>Domicilio:</w:t>
            </w:r>
          </w:p>
        </w:tc>
        <w:tc>
          <w:tcPr>
            <w:tcW w:w="6231" w:type="dxa"/>
          </w:tcPr>
          <w:p w14:paraId="0010A1D8" w14:textId="77777777" w:rsidR="00927EB1" w:rsidRDefault="00927EB1" w:rsidP="00927EB1">
            <w:pPr>
              <w:spacing w:after="120" w:line="240" w:lineRule="auto"/>
              <w:jc w:val="both"/>
              <w:rPr>
                <w:rFonts w:cstheme="minorHAnsi"/>
                <w:b/>
                <w:sz w:val="24"/>
                <w:szCs w:val="24"/>
              </w:rPr>
            </w:pPr>
          </w:p>
        </w:tc>
      </w:tr>
      <w:tr w:rsidR="00927EB1" w14:paraId="1197C627" w14:textId="77777777" w:rsidTr="00A124CF">
        <w:tc>
          <w:tcPr>
            <w:tcW w:w="2263" w:type="dxa"/>
          </w:tcPr>
          <w:p w14:paraId="1EDC21C3" w14:textId="77777777" w:rsidR="00927EB1" w:rsidRPr="00927EB1" w:rsidRDefault="00927EB1" w:rsidP="00927EB1">
            <w:pPr>
              <w:spacing w:after="120" w:line="240" w:lineRule="auto"/>
              <w:jc w:val="both"/>
              <w:rPr>
                <w:rFonts w:cstheme="minorHAnsi"/>
                <w:sz w:val="24"/>
                <w:szCs w:val="24"/>
              </w:rPr>
            </w:pPr>
            <w:r>
              <w:rPr>
                <w:rFonts w:cstheme="minorHAnsi"/>
                <w:sz w:val="24"/>
                <w:szCs w:val="24"/>
              </w:rPr>
              <w:t>Teléfonos:</w:t>
            </w:r>
          </w:p>
        </w:tc>
        <w:tc>
          <w:tcPr>
            <w:tcW w:w="6231" w:type="dxa"/>
          </w:tcPr>
          <w:p w14:paraId="7E07F039" w14:textId="77777777" w:rsidR="00927EB1" w:rsidRDefault="00927EB1" w:rsidP="00927EB1">
            <w:pPr>
              <w:spacing w:after="120" w:line="240" w:lineRule="auto"/>
              <w:jc w:val="both"/>
              <w:rPr>
                <w:rFonts w:cstheme="minorHAnsi"/>
                <w:b/>
                <w:sz w:val="24"/>
                <w:szCs w:val="24"/>
              </w:rPr>
            </w:pPr>
          </w:p>
        </w:tc>
      </w:tr>
      <w:tr w:rsidR="00927EB1" w14:paraId="0F325276" w14:textId="77777777" w:rsidTr="00A124CF">
        <w:tc>
          <w:tcPr>
            <w:tcW w:w="2263" w:type="dxa"/>
          </w:tcPr>
          <w:p w14:paraId="06997AFF" w14:textId="77777777" w:rsidR="00927EB1" w:rsidRPr="00927EB1" w:rsidRDefault="00927EB1" w:rsidP="00927EB1">
            <w:pPr>
              <w:spacing w:after="120" w:line="240" w:lineRule="auto"/>
              <w:jc w:val="both"/>
              <w:rPr>
                <w:rFonts w:cstheme="minorHAnsi"/>
                <w:sz w:val="24"/>
                <w:szCs w:val="24"/>
              </w:rPr>
            </w:pPr>
            <w:r>
              <w:rPr>
                <w:rFonts w:cstheme="minorHAnsi"/>
                <w:sz w:val="24"/>
                <w:szCs w:val="24"/>
              </w:rPr>
              <w:t>Correo electrónico:</w:t>
            </w:r>
          </w:p>
        </w:tc>
        <w:tc>
          <w:tcPr>
            <w:tcW w:w="6231" w:type="dxa"/>
          </w:tcPr>
          <w:p w14:paraId="49103E49" w14:textId="77777777" w:rsidR="00927EB1" w:rsidRDefault="00927EB1" w:rsidP="00927EB1">
            <w:pPr>
              <w:spacing w:after="120" w:line="240" w:lineRule="auto"/>
              <w:jc w:val="both"/>
              <w:rPr>
                <w:rFonts w:cstheme="minorHAnsi"/>
                <w:b/>
                <w:sz w:val="24"/>
                <w:szCs w:val="24"/>
              </w:rPr>
            </w:pPr>
          </w:p>
        </w:tc>
      </w:tr>
    </w:tbl>
    <w:p w14:paraId="1892277A" w14:textId="77777777" w:rsidR="001B1CA0" w:rsidRDefault="001B1CA0" w:rsidP="00927EB1">
      <w:pPr>
        <w:jc w:val="both"/>
        <w:rPr>
          <w:rFonts w:cstheme="minorHAnsi"/>
          <w:b/>
          <w:sz w:val="24"/>
          <w:szCs w:val="24"/>
        </w:rPr>
      </w:pPr>
    </w:p>
    <w:tbl>
      <w:tblPr>
        <w:tblStyle w:val="Tablaconcuadrcula"/>
        <w:tblW w:w="0" w:type="auto"/>
        <w:tblInd w:w="-289" w:type="dxa"/>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8"/>
        <w:gridCol w:w="1275"/>
        <w:gridCol w:w="1414"/>
        <w:gridCol w:w="1558"/>
        <w:gridCol w:w="1558"/>
      </w:tblGrid>
      <w:tr w:rsidR="00E151CD" w14:paraId="59D47C23" w14:textId="77777777" w:rsidTr="00A124CF">
        <w:tc>
          <w:tcPr>
            <w:tcW w:w="8783" w:type="dxa"/>
            <w:gridSpan w:val="5"/>
            <w:shd w:val="clear" w:color="auto" w:fill="D9D9D9" w:themeFill="background1" w:themeFillShade="D9"/>
          </w:tcPr>
          <w:p w14:paraId="3A01260C" w14:textId="77777777" w:rsidR="00E151CD" w:rsidRDefault="00E151CD" w:rsidP="00A319BB">
            <w:pPr>
              <w:spacing w:after="120" w:line="240" w:lineRule="auto"/>
              <w:jc w:val="center"/>
              <w:rPr>
                <w:rFonts w:cstheme="minorHAnsi"/>
                <w:b/>
                <w:sz w:val="24"/>
                <w:szCs w:val="24"/>
              </w:rPr>
            </w:pPr>
            <w:r>
              <w:rPr>
                <w:rFonts w:cstheme="minorHAnsi"/>
                <w:b/>
                <w:sz w:val="24"/>
                <w:szCs w:val="24"/>
              </w:rPr>
              <w:lastRenderedPageBreak/>
              <w:t xml:space="preserve">TIPO DE COLABORACIÓN QUE OFRECE </w:t>
            </w:r>
          </w:p>
          <w:p w14:paraId="591D7313" w14:textId="77777777" w:rsidR="00E151CD" w:rsidRDefault="00E151CD" w:rsidP="00A319BB">
            <w:pPr>
              <w:spacing w:after="120" w:line="240" w:lineRule="auto"/>
              <w:jc w:val="center"/>
              <w:rPr>
                <w:rFonts w:cstheme="minorHAnsi"/>
                <w:b/>
                <w:sz w:val="24"/>
                <w:szCs w:val="24"/>
              </w:rPr>
            </w:pPr>
            <w:r>
              <w:rPr>
                <w:rFonts w:cstheme="minorHAnsi"/>
                <w:b/>
                <w:sz w:val="24"/>
                <w:szCs w:val="24"/>
              </w:rPr>
              <w:t>Señale con una cruz lo que corresponda</w:t>
            </w:r>
          </w:p>
        </w:tc>
      </w:tr>
      <w:tr w:rsidR="00E151CD" w14:paraId="1ECB50BF" w14:textId="77777777" w:rsidTr="00A124CF">
        <w:tc>
          <w:tcPr>
            <w:tcW w:w="2978" w:type="dxa"/>
            <w:shd w:val="clear" w:color="auto" w:fill="D9D9D9" w:themeFill="background1" w:themeFillShade="D9"/>
            <w:vAlign w:val="center"/>
          </w:tcPr>
          <w:p w14:paraId="47AB3B8F" w14:textId="77777777" w:rsidR="00E151CD" w:rsidRPr="00E151CD" w:rsidRDefault="00E151CD" w:rsidP="00A319BB">
            <w:pPr>
              <w:spacing w:after="120" w:line="240" w:lineRule="auto"/>
              <w:jc w:val="center"/>
              <w:rPr>
                <w:rFonts w:ascii="Calibri Light" w:hAnsi="Calibri Light" w:cs="Calibri Light"/>
                <w:b/>
                <w:sz w:val="24"/>
                <w:szCs w:val="24"/>
              </w:rPr>
            </w:pPr>
            <w:r w:rsidRPr="00E151CD">
              <w:rPr>
                <w:rFonts w:ascii="Calibri Light" w:hAnsi="Calibri Light" w:cs="Calibri Light"/>
                <w:b/>
                <w:sz w:val="24"/>
                <w:szCs w:val="24"/>
              </w:rPr>
              <w:t>FRECUENCIA</w:t>
            </w:r>
          </w:p>
        </w:tc>
        <w:tc>
          <w:tcPr>
            <w:tcW w:w="1275" w:type="dxa"/>
            <w:shd w:val="clear" w:color="auto" w:fill="D9D9D9" w:themeFill="background1" w:themeFillShade="D9"/>
            <w:vAlign w:val="center"/>
          </w:tcPr>
          <w:p w14:paraId="0F18A58F" w14:textId="2735E00B" w:rsidR="00E151CD" w:rsidRPr="00E151CD" w:rsidRDefault="00E151CD" w:rsidP="00A319BB">
            <w:pPr>
              <w:spacing w:after="120" w:line="240" w:lineRule="auto"/>
              <w:jc w:val="center"/>
              <w:rPr>
                <w:rFonts w:ascii="Calibri Light" w:hAnsi="Calibri Light" w:cs="Calibri Light"/>
                <w:b/>
                <w:sz w:val="24"/>
                <w:szCs w:val="24"/>
              </w:rPr>
            </w:pPr>
            <w:r w:rsidRPr="00E151CD">
              <w:rPr>
                <w:rFonts w:ascii="Calibri Light" w:hAnsi="Calibri Light" w:cs="Calibri Light"/>
                <w:b/>
                <w:sz w:val="24"/>
                <w:szCs w:val="24"/>
              </w:rPr>
              <w:t>Un día</w:t>
            </w:r>
            <w:r w:rsidR="00DA0D64">
              <w:rPr>
                <w:rFonts w:ascii="Calibri Light" w:hAnsi="Calibri Light" w:cs="Calibri Light"/>
                <w:b/>
                <w:sz w:val="24"/>
                <w:szCs w:val="24"/>
              </w:rPr>
              <w:t xml:space="preserve"> de </w:t>
            </w:r>
            <w:r w:rsidR="00A124CF">
              <w:rPr>
                <w:rFonts w:ascii="Calibri Light" w:hAnsi="Calibri Light" w:cs="Calibri Light"/>
                <w:b/>
                <w:sz w:val="24"/>
                <w:szCs w:val="24"/>
              </w:rPr>
              <w:t>marzo</w:t>
            </w:r>
          </w:p>
        </w:tc>
        <w:tc>
          <w:tcPr>
            <w:tcW w:w="1414" w:type="dxa"/>
            <w:shd w:val="clear" w:color="auto" w:fill="D9D9D9" w:themeFill="background1" w:themeFillShade="D9"/>
            <w:vAlign w:val="center"/>
          </w:tcPr>
          <w:p w14:paraId="3F9412CD" w14:textId="4D3928C9" w:rsidR="00E151CD" w:rsidRPr="00E151CD" w:rsidRDefault="007B0E72" w:rsidP="007B0E72">
            <w:pPr>
              <w:spacing w:after="120" w:line="240" w:lineRule="auto"/>
              <w:jc w:val="center"/>
              <w:rPr>
                <w:rFonts w:ascii="Calibri Light" w:hAnsi="Calibri Light" w:cs="Calibri Light"/>
                <w:b/>
                <w:sz w:val="24"/>
                <w:szCs w:val="24"/>
              </w:rPr>
            </w:pPr>
            <w:r>
              <w:rPr>
                <w:rFonts w:ascii="Calibri Light" w:hAnsi="Calibri Light" w:cs="Calibri Light"/>
                <w:b/>
                <w:sz w:val="24"/>
                <w:szCs w:val="24"/>
              </w:rPr>
              <w:t>Dos días</w:t>
            </w:r>
            <w:r w:rsidR="00DA0D64">
              <w:rPr>
                <w:rFonts w:ascii="Calibri Light" w:hAnsi="Calibri Light" w:cs="Calibri Light"/>
                <w:b/>
                <w:sz w:val="24"/>
                <w:szCs w:val="24"/>
              </w:rPr>
              <w:t xml:space="preserve"> de </w:t>
            </w:r>
            <w:r w:rsidR="00A124CF">
              <w:rPr>
                <w:rFonts w:ascii="Calibri Light" w:hAnsi="Calibri Light" w:cs="Calibri Light"/>
                <w:b/>
                <w:sz w:val="24"/>
                <w:szCs w:val="24"/>
              </w:rPr>
              <w:t>marzo</w:t>
            </w:r>
          </w:p>
        </w:tc>
        <w:tc>
          <w:tcPr>
            <w:tcW w:w="1558" w:type="dxa"/>
            <w:shd w:val="clear" w:color="auto" w:fill="D9D9D9" w:themeFill="background1" w:themeFillShade="D9"/>
            <w:vAlign w:val="center"/>
          </w:tcPr>
          <w:p w14:paraId="2EA210A0" w14:textId="76BBD69A" w:rsidR="00E151CD" w:rsidRPr="00DA0D64" w:rsidRDefault="007B0E72" w:rsidP="00A319BB">
            <w:pPr>
              <w:spacing w:after="120" w:line="240" w:lineRule="auto"/>
              <w:jc w:val="center"/>
              <w:rPr>
                <w:rFonts w:ascii="Calibri Light" w:hAnsi="Calibri Light" w:cs="Calibri Light"/>
                <w:b/>
                <w:sz w:val="20"/>
                <w:szCs w:val="20"/>
              </w:rPr>
            </w:pPr>
            <w:r w:rsidRPr="00DA0D64">
              <w:rPr>
                <w:rFonts w:ascii="Calibri Light" w:hAnsi="Calibri Light" w:cs="Calibri Light"/>
                <w:b/>
                <w:sz w:val="20"/>
                <w:szCs w:val="20"/>
              </w:rPr>
              <w:t xml:space="preserve">Señala en qué semana de </w:t>
            </w:r>
            <w:r w:rsidR="00A124CF">
              <w:rPr>
                <w:rFonts w:ascii="Calibri Light" w:hAnsi="Calibri Light" w:cs="Calibri Light"/>
                <w:b/>
                <w:sz w:val="20"/>
                <w:szCs w:val="20"/>
              </w:rPr>
              <w:t>marzo</w:t>
            </w:r>
            <w:r w:rsidRPr="00DA0D64">
              <w:rPr>
                <w:rFonts w:ascii="Calibri Light" w:hAnsi="Calibri Light" w:cs="Calibri Light"/>
                <w:b/>
                <w:sz w:val="20"/>
                <w:szCs w:val="20"/>
              </w:rPr>
              <w:t xml:space="preserve"> podrías</w:t>
            </w:r>
          </w:p>
        </w:tc>
        <w:tc>
          <w:tcPr>
            <w:tcW w:w="1558" w:type="dxa"/>
            <w:shd w:val="clear" w:color="auto" w:fill="D9D9D9" w:themeFill="background1" w:themeFillShade="D9"/>
            <w:vAlign w:val="center"/>
          </w:tcPr>
          <w:p w14:paraId="1A648EE9" w14:textId="77777777" w:rsidR="00E151CD" w:rsidRPr="00E151CD" w:rsidRDefault="00E151CD" w:rsidP="00A319BB">
            <w:pPr>
              <w:spacing w:after="120" w:line="240" w:lineRule="auto"/>
              <w:jc w:val="center"/>
              <w:rPr>
                <w:rFonts w:ascii="Calibri Light" w:hAnsi="Calibri Light" w:cs="Calibri Light"/>
                <w:b/>
                <w:sz w:val="24"/>
                <w:szCs w:val="24"/>
              </w:rPr>
            </w:pPr>
            <w:r w:rsidRPr="00E151CD">
              <w:rPr>
                <w:rFonts w:ascii="Calibri Light" w:hAnsi="Calibri Light" w:cs="Calibri Light"/>
                <w:b/>
                <w:sz w:val="24"/>
                <w:szCs w:val="24"/>
              </w:rPr>
              <w:t>Otra frecuencia</w:t>
            </w:r>
          </w:p>
        </w:tc>
      </w:tr>
      <w:tr w:rsidR="00E151CD" w14:paraId="3C625A7B" w14:textId="77777777" w:rsidTr="00A124CF">
        <w:tc>
          <w:tcPr>
            <w:tcW w:w="2978" w:type="dxa"/>
            <w:shd w:val="clear" w:color="auto" w:fill="D9D9D9" w:themeFill="background1" w:themeFillShade="D9"/>
          </w:tcPr>
          <w:p w14:paraId="78E56987" w14:textId="25AE6377" w:rsidR="007B0E72" w:rsidRPr="00426ACC" w:rsidRDefault="00E151CD" w:rsidP="00A319BB">
            <w:pPr>
              <w:spacing w:after="120" w:line="240" w:lineRule="auto"/>
              <w:jc w:val="both"/>
              <w:rPr>
                <w:rFonts w:cstheme="minorHAnsi"/>
                <w:b/>
                <w:bCs/>
                <w:sz w:val="24"/>
                <w:szCs w:val="24"/>
              </w:rPr>
            </w:pPr>
            <w:r w:rsidRPr="00426ACC">
              <w:rPr>
                <w:rFonts w:cstheme="minorHAnsi"/>
                <w:b/>
                <w:bCs/>
                <w:sz w:val="24"/>
                <w:szCs w:val="24"/>
              </w:rPr>
              <w:t xml:space="preserve">Preparar </w:t>
            </w:r>
            <w:r w:rsidR="00DA0D64" w:rsidRPr="00426ACC">
              <w:rPr>
                <w:rFonts w:cstheme="minorHAnsi"/>
                <w:b/>
                <w:bCs/>
                <w:sz w:val="24"/>
                <w:szCs w:val="24"/>
              </w:rPr>
              <w:t xml:space="preserve">y acercar </w:t>
            </w:r>
            <w:r w:rsidRPr="00426ACC">
              <w:rPr>
                <w:rFonts w:cstheme="minorHAnsi"/>
                <w:b/>
                <w:bCs/>
                <w:sz w:val="24"/>
                <w:szCs w:val="24"/>
              </w:rPr>
              <w:t>la cena</w:t>
            </w:r>
            <w:r w:rsidR="00DA0D64" w:rsidRPr="00426ACC">
              <w:rPr>
                <w:rFonts w:cstheme="minorHAnsi"/>
                <w:b/>
                <w:bCs/>
                <w:sz w:val="24"/>
                <w:szCs w:val="24"/>
              </w:rPr>
              <w:t xml:space="preserve"> a Santa Irene</w:t>
            </w:r>
          </w:p>
        </w:tc>
        <w:tc>
          <w:tcPr>
            <w:tcW w:w="1275" w:type="dxa"/>
            <w:shd w:val="clear" w:color="auto" w:fill="D9D9D9" w:themeFill="background1" w:themeFillShade="D9"/>
          </w:tcPr>
          <w:p w14:paraId="140E5E73" w14:textId="77777777" w:rsidR="00E151CD" w:rsidRDefault="00E151CD" w:rsidP="00A319BB">
            <w:pPr>
              <w:spacing w:after="120" w:line="240" w:lineRule="auto"/>
              <w:jc w:val="both"/>
              <w:rPr>
                <w:rFonts w:cstheme="minorHAnsi"/>
                <w:b/>
                <w:sz w:val="24"/>
                <w:szCs w:val="24"/>
              </w:rPr>
            </w:pPr>
          </w:p>
        </w:tc>
        <w:tc>
          <w:tcPr>
            <w:tcW w:w="1414" w:type="dxa"/>
            <w:shd w:val="clear" w:color="auto" w:fill="D9D9D9" w:themeFill="background1" w:themeFillShade="D9"/>
          </w:tcPr>
          <w:p w14:paraId="064A25BE" w14:textId="77777777" w:rsidR="00E151CD" w:rsidRDefault="00E151CD" w:rsidP="00A319BB">
            <w:pPr>
              <w:spacing w:after="120" w:line="240" w:lineRule="auto"/>
              <w:jc w:val="both"/>
              <w:rPr>
                <w:rFonts w:cstheme="minorHAnsi"/>
                <w:b/>
                <w:sz w:val="24"/>
                <w:szCs w:val="24"/>
              </w:rPr>
            </w:pPr>
          </w:p>
        </w:tc>
        <w:tc>
          <w:tcPr>
            <w:tcW w:w="1558" w:type="dxa"/>
            <w:shd w:val="clear" w:color="auto" w:fill="D9D9D9" w:themeFill="background1" w:themeFillShade="D9"/>
          </w:tcPr>
          <w:p w14:paraId="659693D5" w14:textId="77777777" w:rsidR="00E151CD" w:rsidRDefault="00E151CD" w:rsidP="00A319BB">
            <w:pPr>
              <w:spacing w:after="120" w:line="240" w:lineRule="auto"/>
              <w:jc w:val="both"/>
              <w:rPr>
                <w:rFonts w:cstheme="minorHAnsi"/>
                <w:b/>
                <w:sz w:val="24"/>
                <w:szCs w:val="24"/>
              </w:rPr>
            </w:pPr>
          </w:p>
        </w:tc>
        <w:tc>
          <w:tcPr>
            <w:tcW w:w="1558" w:type="dxa"/>
            <w:shd w:val="clear" w:color="auto" w:fill="D9D9D9" w:themeFill="background1" w:themeFillShade="D9"/>
          </w:tcPr>
          <w:p w14:paraId="5CB239DA" w14:textId="77777777" w:rsidR="00E151CD" w:rsidRDefault="00E151CD" w:rsidP="00A319BB">
            <w:pPr>
              <w:spacing w:after="120" w:line="240" w:lineRule="auto"/>
              <w:jc w:val="both"/>
              <w:rPr>
                <w:rFonts w:cstheme="minorHAnsi"/>
                <w:b/>
                <w:sz w:val="24"/>
                <w:szCs w:val="24"/>
              </w:rPr>
            </w:pPr>
          </w:p>
        </w:tc>
      </w:tr>
      <w:tr w:rsidR="00DA0D64" w14:paraId="7C680A49" w14:textId="77777777" w:rsidTr="00A124CF">
        <w:tc>
          <w:tcPr>
            <w:tcW w:w="2978" w:type="dxa"/>
            <w:vAlign w:val="center"/>
          </w:tcPr>
          <w:p w14:paraId="75089139" w14:textId="77777777" w:rsidR="00DA0D64" w:rsidRPr="00E151CD" w:rsidRDefault="00DA0D64" w:rsidP="00F14923">
            <w:pPr>
              <w:spacing w:after="120" w:line="240" w:lineRule="auto"/>
              <w:jc w:val="center"/>
              <w:rPr>
                <w:rFonts w:ascii="Calibri Light" w:hAnsi="Calibri Light" w:cs="Calibri Light"/>
                <w:b/>
                <w:sz w:val="24"/>
                <w:szCs w:val="24"/>
              </w:rPr>
            </w:pPr>
            <w:r w:rsidRPr="00E151CD">
              <w:rPr>
                <w:rFonts w:ascii="Calibri Light" w:hAnsi="Calibri Light" w:cs="Calibri Light"/>
                <w:b/>
                <w:sz w:val="24"/>
                <w:szCs w:val="24"/>
              </w:rPr>
              <w:t>FRECUENCIA</w:t>
            </w:r>
          </w:p>
        </w:tc>
        <w:tc>
          <w:tcPr>
            <w:tcW w:w="1275" w:type="dxa"/>
            <w:vAlign w:val="center"/>
          </w:tcPr>
          <w:p w14:paraId="64B839EE" w14:textId="0D84DD80" w:rsidR="00DA0D64" w:rsidRPr="00E151CD" w:rsidRDefault="00DA0D64" w:rsidP="00F14923">
            <w:pPr>
              <w:spacing w:after="120" w:line="240" w:lineRule="auto"/>
              <w:jc w:val="center"/>
              <w:rPr>
                <w:rFonts w:ascii="Calibri Light" w:hAnsi="Calibri Light" w:cs="Calibri Light"/>
                <w:b/>
                <w:sz w:val="24"/>
                <w:szCs w:val="24"/>
              </w:rPr>
            </w:pPr>
            <w:r w:rsidRPr="00E151CD">
              <w:rPr>
                <w:rFonts w:ascii="Calibri Light" w:hAnsi="Calibri Light" w:cs="Calibri Light"/>
                <w:b/>
                <w:sz w:val="24"/>
                <w:szCs w:val="24"/>
              </w:rPr>
              <w:t>Un</w:t>
            </w:r>
            <w:r>
              <w:rPr>
                <w:rFonts w:ascii="Calibri Light" w:hAnsi="Calibri Light" w:cs="Calibri Light"/>
                <w:b/>
                <w:sz w:val="24"/>
                <w:szCs w:val="24"/>
              </w:rPr>
              <w:t>a semana</w:t>
            </w:r>
          </w:p>
        </w:tc>
        <w:tc>
          <w:tcPr>
            <w:tcW w:w="1414" w:type="dxa"/>
            <w:vAlign w:val="center"/>
          </w:tcPr>
          <w:p w14:paraId="0A9353FA" w14:textId="781A93F0" w:rsidR="00DA0D64" w:rsidRPr="00E151CD" w:rsidRDefault="00DA0D64" w:rsidP="00F14923">
            <w:pPr>
              <w:spacing w:after="120" w:line="240" w:lineRule="auto"/>
              <w:jc w:val="center"/>
              <w:rPr>
                <w:rFonts w:ascii="Calibri Light" w:hAnsi="Calibri Light" w:cs="Calibri Light"/>
                <w:b/>
                <w:sz w:val="24"/>
                <w:szCs w:val="24"/>
              </w:rPr>
            </w:pPr>
            <w:r>
              <w:rPr>
                <w:rFonts w:ascii="Calibri Light" w:hAnsi="Calibri Light" w:cs="Calibri Light"/>
                <w:b/>
                <w:sz w:val="24"/>
                <w:szCs w:val="24"/>
              </w:rPr>
              <w:t>Dos semanas</w:t>
            </w:r>
          </w:p>
        </w:tc>
        <w:tc>
          <w:tcPr>
            <w:tcW w:w="1558" w:type="dxa"/>
            <w:vAlign w:val="center"/>
          </w:tcPr>
          <w:p w14:paraId="5109629B" w14:textId="7A650731" w:rsidR="00DA0D64" w:rsidRPr="00DA0D64" w:rsidRDefault="00DA0D64" w:rsidP="00F14923">
            <w:pPr>
              <w:spacing w:after="120" w:line="240" w:lineRule="auto"/>
              <w:jc w:val="center"/>
              <w:rPr>
                <w:rFonts w:ascii="Calibri Light" w:hAnsi="Calibri Light" w:cs="Calibri Light"/>
                <w:b/>
                <w:sz w:val="20"/>
                <w:szCs w:val="20"/>
              </w:rPr>
            </w:pPr>
            <w:r w:rsidRPr="00DA0D64">
              <w:rPr>
                <w:rFonts w:ascii="Calibri Light" w:hAnsi="Calibri Light" w:cs="Calibri Light"/>
                <w:b/>
                <w:sz w:val="20"/>
                <w:szCs w:val="20"/>
              </w:rPr>
              <w:t xml:space="preserve">Señala en qué semana de </w:t>
            </w:r>
            <w:r w:rsidR="00A124CF">
              <w:rPr>
                <w:rFonts w:ascii="Calibri Light" w:hAnsi="Calibri Light" w:cs="Calibri Light"/>
                <w:b/>
                <w:sz w:val="20"/>
                <w:szCs w:val="20"/>
              </w:rPr>
              <w:t>marzo</w:t>
            </w:r>
            <w:r w:rsidRPr="00DA0D64">
              <w:rPr>
                <w:rFonts w:ascii="Calibri Light" w:hAnsi="Calibri Light" w:cs="Calibri Light"/>
                <w:b/>
                <w:sz w:val="20"/>
                <w:szCs w:val="20"/>
              </w:rPr>
              <w:t xml:space="preserve"> podrías</w:t>
            </w:r>
          </w:p>
        </w:tc>
        <w:tc>
          <w:tcPr>
            <w:tcW w:w="1558" w:type="dxa"/>
            <w:vAlign w:val="center"/>
          </w:tcPr>
          <w:p w14:paraId="7018A468" w14:textId="77777777" w:rsidR="00DA0D64" w:rsidRPr="00E151CD" w:rsidRDefault="00DA0D64" w:rsidP="00F14923">
            <w:pPr>
              <w:spacing w:after="120" w:line="240" w:lineRule="auto"/>
              <w:jc w:val="center"/>
              <w:rPr>
                <w:rFonts w:ascii="Calibri Light" w:hAnsi="Calibri Light" w:cs="Calibri Light"/>
                <w:b/>
                <w:sz w:val="24"/>
                <w:szCs w:val="24"/>
              </w:rPr>
            </w:pPr>
            <w:r w:rsidRPr="00E151CD">
              <w:rPr>
                <w:rFonts w:ascii="Calibri Light" w:hAnsi="Calibri Light" w:cs="Calibri Light"/>
                <w:b/>
                <w:sz w:val="24"/>
                <w:szCs w:val="24"/>
              </w:rPr>
              <w:t>Otra frecuencia</w:t>
            </w:r>
          </w:p>
        </w:tc>
      </w:tr>
      <w:tr w:rsidR="00DA0D64" w14:paraId="558E4BBB" w14:textId="77777777" w:rsidTr="00A124CF">
        <w:tc>
          <w:tcPr>
            <w:tcW w:w="2978" w:type="dxa"/>
          </w:tcPr>
          <w:p w14:paraId="7347980E" w14:textId="46B5A96B" w:rsidR="00DA0D64" w:rsidRPr="00927EB1" w:rsidRDefault="00DA0D64" w:rsidP="00F14923">
            <w:pPr>
              <w:spacing w:after="120" w:line="240" w:lineRule="auto"/>
              <w:jc w:val="both"/>
              <w:rPr>
                <w:rFonts w:cstheme="minorHAnsi"/>
                <w:sz w:val="24"/>
                <w:szCs w:val="24"/>
              </w:rPr>
            </w:pPr>
            <w:r>
              <w:rPr>
                <w:rFonts w:cstheme="minorHAnsi"/>
                <w:sz w:val="24"/>
                <w:szCs w:val="24"/>
              </w:rPr>
              <w:t>¿Estarías en disposición, con otras dos, a coordinar a las personas voluntarias?</w:t>
            </w:r>
          </w:p>
        </w:tc>
        <w:tc>
          <w:tcPr>
            <w:tcW w:w="1275" w:type="dxa"/>
          </w:tcPr>
          <w:p w14:paraId="1CA147A0" w14:textId="77777777" w:rsidR="00DA0D64" w:rsidRDefault="00DA0D64" w:rsidP="00F14923">
            <w:pPr>
              <w:spacing w:after="120" w:line="240" w:lineRule="auto"/>
              <w:jc w:val="both"/>
              <w:rPr>
                <w:rFonts w:cstheme="minorHAnsi"/>
                <w:b/>
                <w:sz w:val="24"/>
                <w:szCs w:val="24"/>
              </w:rPr>
            </w:pPr>
          </w:p>
        </w:tc>
        <w:tc>
          <w:tcPr>
            <w:tcW w:w="1414" w:type="dxa"/>
          </w:tcPr>
          <w:p w14:paraId="72458663" w14:textId="77777777" w:rsidR="00DA0D64" w:rsidRDefault="00DA0D64" w:rsidP="00F14923">
            <w:pPr>
              <w:spacing w:after="120" w:line="240" w:lineRule="auto"/>
              <w:jc w:val="both"/>
              <w:rPr>
                <w:rFonts w:cstheme="minorHAnsi"/>
                <w:b/>
                <w:sz w:val="24"/>
                <w:szCs w:val="24"/>
              </w:rPr>
            </w:pPr>
          </w:p>
        </w:tc>
        <w:tc>
          <w:tcPr>
            <w:tcW w:w="1558" w:type="dxa"/>
          </w:tcPr>
          <w:p w14:paraId="704165D2" w14:textId="77777777" w:rsidR="00DA0D64" w:rsidRDefault="00DA0D64" w:rsidP="00F14923">
            <w:pPr>
              <w:spacing w:after="120" w:line="240" w:lineRule="auto"/>
              <w:jc w:val="both"/>
              <w:rPr>
                <w:rFonts w:cstheme="minorHAnsi"/>
                <w:b/>
                <w:sz w:val="24"/>
                <w:szCs w:val="24"/>
              </w:rPr>
            </w:pPr>
          </w:p>
        </w:tc>
        <w:tc>
          <w:tcPr>
            <w:tcW w:w="1558" w:type="dxa"/>
          </w:tcPr>
          <w:p w14:paraId="17EC0BD3" w14:textId="77777777" w:rsidR="00DA0D64" w:rsidRDefault="00DA0D64" w:rsidP="00F14923">
            <w:pPr>
              <w:spacing w:after="120" w:line="240" w:lineRule="auto"/>
              <w:jc w:val="both"/>
              <w:rPr>
                <w:rFonts w:cstheme="minorHAnsi"/>
                <w:b/>
                <w:sz w:val="24"/>
                <w:szCs w:val="24"/>
              </w:rPr>
            </w:pPr>
          </w:p>
        </w:tc>
      </w:tr>
    </w:tbl>
    <w:p w14:paraId="694CCCD6" w14:textId="19F09E2F" w:rsidR="00DA0D64" w:rsidRPr="00B75D1A" w:rsidRDefault="007B0E72" w:rsidP="00A124CF">
      <w:pPr>
        <w:ind w:left="-340"/>
        <w:jc w:val="center"/>
        <w:rPr>
          <w:rFonts w:cstheme="minorHAnsi"/>
          <w:bCs/>
          <w:i/>
          <w:iCs/>
        </w:rPr>
      </w:pPr>
      <w:r w:rsidRPr="007B0E72">
        <w:rPr>
          <w:rFonts w:cstheme="minorHAnsi"/>
          <w:bCs/>
          <w:i/>
          <w:iCs/>
        </w:rPr>
        <w:t xml:space="preserve">(semana 1: del </w:t>
      </w:r>
      <w:r w:rsidR="00A124CF">
        <w:rPr>
          <w:rFonts w:cstheme="minorHAnsi"/>
          <w:bCs/>
          <w:i/>
          <w:iCs/>
        </w:rPr>
        <w:t>1</w:t>
      </w:r>
      <w:r w:rsidRPr="007B0E72">
        <w:rPr>
          <w:rFonts w:cstheme="minorHAnsi"/>
          <w:bCs/>
          <w:i/>
          <w:iCs/>
        </w:rPr>
        <w:t xml:space="preserve"> al </w:t>
      </w:r>
      <w:r w:rsidR="00A124CF">
        <w:rPr>
          <w:rFonts w:cstheme="minorHAnsi"/>
          <w:bCs/>
          <w:i/>
          <w:iCs/>
        </w:rPr>
        <w:t>7</w:t>
      </w:r>
      <w:r w:rsidRPr="007B0E72">
        <w:rPr>
          <w:rFonts w:cstheme="minorHAnsi"/>
          <w:bCs/>
          <w:i/>
          <w:iCs/>
        </w:rPr>
        <w:t xml:space="preserve">) (semana 2: del </w:t>
      </w:r>
      <w:r w:rsidR="00A124CF">
        <w:rPr>
          <w:rFonts w:cstheme="minorHAnsi"/>
          <w:bCs/>
          <w:i/>
          <w:iCs/>
        </w:rPr>
        <w:t>8</w:t>
      </w:r>
      <w:r w:rsidRPr="007B0E72">
        <w:rPr>
          <w:rFonts w:cstheme="minorHAnsi"/>
          <w:bCs/>
          <w:i/>
          <w:iCs/>
        </w:rPr>
        <w:t xml:space="preserve"> al 1</w:t>
      </w:r>
      <w:r w:rsidR="00A124CF">
        <w:rPr>
          <w:rFonts w:cstheme="minorHAnsi"/>
          <w:bCs/>
          <w:i/>
          <w:iCs/>
        </w:rPr>
        <w:t>4</w:t>
      </w:r>
      <w:r w:rsidRPr="007B0E72">
        <w:rPr>
          <w:rFonts w:cstheme="minorHAnsi"/>
          <w:bCs/>
          <w:i/>
          <w:iCs/>
        </w:rPr>
        <w:t>) (semana 3: del 1</w:t>
      </w:r>
      <w:r w:rsidR="00A124CF">
        <w:rPr>
          <w:rFonts w:cstheme="minorHAnsi"/>
          <w:bCs/>
          <w:i/>
          <w:iCs/>
        </w:rPr>
        <w:t>5</w:t>
      </w:r>
      <w:r w:rsidRPr="007B0E72">
        <w:rPr>
          <w:rFonts w:cstheme="minorHAnsi"/>
          <w:bCs/>
          <w:i/>
          <w:iCs/>
        </w:rPr>
        <w:t xml:space="preserve"> al </w:t>
      </w:r>
      <w:r w:rsidR="00A124CF">
        <w:rPr>
          <w:rFonts w:cstheme="minorHAnsi"/>
          <w:bCs/>
          <w:i/>
          <w:iCs/>
        </w:rPr>
        <w:t>21</w:t>
      </w:r>
      <w:r w:rsidRPr="007B0E72">
        <w:rPr>
          <w:rFonts w:cstheme="minorHAnsi"/>
          <w:bCs/>
          <w:i/>
          <w:iCs/>
        </w:rPr>
        <w:t>) (</w:t>
      </w:r>
      <w:r w:rsidR="00A124CF">
        <w:rPr>
          <w:rFonts w:cstheme="minorHAnsi"/>
          <w:bCs/>
          <w:i/>
          <w:iCs/>
        </w:rPr>
        <w:t>“</w:t>
      </w:r>
      <w:r w:rsidRPr="007B0E72">
        <w:rPr>
          <w:rFonts w:cstheme="minorHAnsi"/>
          <w:bCs/>
          <w:i/>
          <w:iCs/>
        </w:rPr>
        <w:t>semana</w:t>
      </w:r>
      <w:r w:rsidR="00A124CF">
        <w:rPr>
          <w:rFonts w:cstheme="minorHAnsi"/>
          <w:bCs/>
          <w:i/>
          <w:iCs/>
        </w:rPr>
        <w:t>”</w:t>
      </w:r>
      <w:r w:rsidRPr="007B0E72">
        <w:rPr>
          <w:rFonts w:cstheme="minorHAnsi"/>
          <w:bCs/>
          <w:i/>
          <w:iCs/>
        </w:rPr>
        <w:t xml:space="preserve"> 4: del 2</w:t>
      </w:r>
      <w:r w:rsidR="00A124CF">
        <w:rPr>
          <w:rFonts w:cstheme="minorHAnsi"/>
          <w:bCs/>
          <w:i/>
          <w:iCs/>
        </w:rPr>
        <w:t>2</w:t>
      </w:r>
      <w:r w:rsidRPr="007B0E72">
        <w:rPr>
          <w:rFonts w:cstheme="minorHAnsi"/>
          <w:bCs/>
          <w:i/>
          <w:iCs/>
        </w:rPr>
        <w:t xml:space="preserve"> al 3</w:t>
      </w:r>
      <w:r w:rsidR="00A124CF">
        <w:rPr>
          <w:rFonts w:cstheme="minorHAnsi"/>
          <w:bCs/>
          <w:i/>
          <w:iCs/>
        </w:rPr>
        <w:t>1</w:t>
      </w:r>
      <w:r w:rsidRPr="007B0E72">
        <w:rPr>
          <w:rFonts w:cstheme="minorHAnsi"/>
          <w:bCs/>
          <w:i/>
          <w:iCs/>
        </w:rPr>
        <w:t>)</w:t>
      </w:r>
    </w:p>
    <w:p w14:paraId="22AE226D" w14:textId="508E6D41" w:rsidR="001572D3" w:rsidRPr="002A1442" w:rsidRDefault="001572D3" w:rsidP="001572D3">
      <w:pPr>
        <w:jc w:val="both"/>
        <w:rPr>
          <w:rFonts w:cstheme="minorHAnsi"/>
          <w:sz w:val="24"/>
          <w:szCs w:val="24"/>
        </w:rPr>
      </w:pPr>
      <w:r>
        <w:rPr>
          <w:rFonts w:cstheme="minorHAnsi"/>
          <w:sz w:val="24"/>
          <w:szCs w:val="24"/>
        </w:rPr>
        <w:t>Finalmente</w:t>
      </w:r>
      <w:r w:rsidR="002A1442">
        <w:rPr>
          <w:rFonts w:cstheme="minorHAnsi"/>
          <w:sz w:val="24"/>
          <w:szCs w:val="24"/>
        </w:rPr>
        <w:t xml:space="preserve">, te proponemos </w:t>
      </w:r>
      <w:r w:rsidR="002A1442" w:rsidRPr="002A1442">
        <w:rPr>
          <w:rFonts w:cstheme="minorHAnsi"/>
          <w:b/>
          <w:sz w:val="24"/>
          <w:szCs w:val="24"/>
        </w:rPr>
        <w:t>otras formas</w:t>
      </w:r>
      <w:r w:rsidRPr="002A1442">
        <w:rPr>
          <w:rFonts w:cstheme="minorHAnsi"/>
          <w:b/>
          <w:sz w:val="24"/>
          <w:szCs w:val="24"/>
        </w:rPr>
        <w:t xml:space="preserve"> de colaboración</w:t>
      </w:r>
      <w:r w:rsidR="00426ACC">
        <w:rPr>
          <w:rFonts w:cstheme="minorHAnsi"/>
          <w:sz w:val="24"/>
          <w:szCs w:val="24"/>
        </w:rPr>
        <w:t xml:space="preserve"> -coordinados por el Equipo de la Mesa por la Hospitalidad- </w:t>
      </w:r>
      <w:r w:rsidR="002A1442">
        <w:rPr>
          <w:rFonts w:cstheme="minorHAnsi"/>
          <w:sz w:val="24"/>
          <w:szCs w:val="24"/>
        </w:rPr>
        <w:t>por si tienes interés:</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06"/>
        <w:gridCol w:w="1985"/>
        <w:gridCol w:w="2403"/>
      </w:tblGrid>
      <w:tr w:rsidR="002A1442" w14:paraId="0B2ACA63" w14:textId="77777777" w:rsidTr="00E92070">
        <w:tc>
          <w:tcPr>
            <w:tcW w:w="4106" w:type="dxa"/>
          </w:tcPr>
          <w:p w14:paraId="0D6B719D" w14:textId="77777777" w:rsidR="002A1442" w:rsidRPr="00927EB1" w:rsidRDefault="002A1442" w:rsidP="00A319BB">
            <w:pPr>
              <w:spacing w:after="120" w:line="240" w:lineRule="auto"/>
              <w:jc w:val="both"/>
              <w:rPr>
                <w:rFonts w:cstheme="minorHAnsi"/>
                <w:sz w:val="24"/>
                <w:szCs w:val="24"/>
              </w:rPr>
            </w:pPr>
          </w:p>
        </w:tc>
        <w:tc>
          <w:tcPr>
            <w:tcW w:w="1985" w:type="dxa"/>
            <w:vAlign w:val="center"/>
          </w:tcPr>
          <w:p w14:paraId="6DF2487C" w14:textId="77777777" w:rsidR="002A1442" w:rsidRDefault="002A1442" w:rsidP="002A1442">
            <w:pPr>
              <w:spacing w:after="120" w:line="240" w:lineRule="auto"/>
              <w:jc w:val="center"/>
              <w:rPr>
                <w:rFonts w:cstheme="minorHAnsi"/>
                <w:b/>
                <w:sz w:val="24"/>
                <w:szCs w:val="24"/>
              </w:rPr>
            </w:pPr>
            <w:r>
              <w:rPr>
                <w:rFonts w:cstheme="minorHAnsi"/>
                <w:b/>
                <w:sz w:val="24"/>
                <w:szCs w:val="24"/>
              </w:rPr>
              <w:t>Estoy interesado</w:t>
            </w:r>
          </w:p>
        </w:tc>
        <w:tc>
          <w:tcPr>
            <w:tcW w:w="2403" w:type="dxa"/>
            <w:vAlign w:val="center"/>
          </w:tcPr>
          <w:p w14:paraId="02D39C96" w14:textId="77777777" w:rsidR="002A1442" w:rsidRDefault="002A1442" w:rsidP="002A1442">
            <w:pPr>
              <w:spacing w:after="120" w:line="240" w:lineRule="auto"/>
              <w:jc w:val="center"/>
              <w:rPr>
                <w:rFonts w:cstheme="minorHAnsi"/>
                <w:b/>
                <w:sz w:val="24"/>
                <w:szCs w:val="24"/>
              </w:rPr>
            </w:pPr>
            <w:r>
              <w:rPr>
                <w:rFonts w:cstheme="minorHAnsi"/>
                <w:b/>
                <w:sz w:val="24"/>
                <w:szCs w:val="24"/>
              </w:rPr>
              <w:t>Quiero más información</w:t>
            </w:r>
          </w:p>
        </w:tc>
      </w:tr>
      <w:tr w:rsidR="00426ACC" w14:paraId="32D8453B" w14:textId="77777777" w:rsidTr="00E92070">
        <w:tc>
          <w:tcPr>
            <w:tcW w:w="4106" w:type="dxa"/>
          </w:tcPr>
          <w:p w14:paraId="7C1E6E22" w14:textId="76BC515C" w:rsidR="00426ACC" w:rsidRDefault="00426ACC" w:rsidP="00A319BB">
            <w:pPr>
              <w:spacing w:after="120" w:line="240" w:lineRule="auto"/>
              <w:jc w:val="both"/>
              <w:rPr>
                <w:rFonts w:cstheme="minorHAnsi"/>
                <w:sz w:val="24"/>
                <w:szCs w:val="24"/>
              </w:rPr>
            </w:pPr>
            <w:r>
              <w:rPr>
                <w:rFonts w:cstheme="minorHAnsi"/>
                <w:sz w:val="24"/>
                <w:szCs w:val="24"/>
              </w:rPr>
              <w:t xml:space="preserve">Pasar la noche en la parroquia -con otra persona, en una sala individual, al lado de donde están los acogidos…- </w:t>
            </w:r>
          </w:p>
        </w:tc>
        <w:tc>
          <w:tcPr>
            <w:tcW w:w="1985" w:type="dxa"/>
          </w:tcPr>
          <w:p w14:paraId="3674002B" w14:textId="77777777" w:rsidR="00426ACC" w:rsidRDefault="00426ACC" w:rsidP="00A319BB">
            <w:pPr>
              <w:spacing w:after="120" w:line="240" w:lineRule="auto"/>
              <w:jc w:val="both"/>
              <w:rPr>
                <w:rFonts w:cstheme="minorHAnsi"/>
                <w:b/>
                <w:sz w:val="24"/>
                <w:szCs w:val="24"/>
              </w:rPr>
            </w:pPr>
          </w:p>
        </w:tc>
        <w:tc>
          <w:tcPr>
            <w:tcW w:w="2403" w:type="dxa"/>
          </w:tcPr>
          <w:p w14:paraId="1B37482A" w14:textId="77777777" w:rsidR="00426ACC" w:rsidRDefault="00426ACC" w:rsidP="00A319BB">
            <w:pPr>
              <w:spacing w:after="120" w:line="240" w:lineRule="auto"/>
              <w:jc w:val="both"/>
              <w:rPr>
                <w:rFonts w:cstheme="minorHAnsi"/>
                <w:b/>
                <w:sz w:val="24"/>
                <w:szCs w:val="24"/>
              </w:rPr>
            </w:pPr>
          </w:p>
        </w:tc>
      </w:tr>
      <w:tr w:rsidR="002A1442" w14:paraId="44FC3C9F" w14:textId="77777777" w:rsidTr="00E92070">
        <w:tc>
          <w:tcPr>
            <w:tcW w:w="4106" w:type="dxa"/>
          </w:tcPr>
          <w:p w14:paraId="03A2EBAC" w14:textId="77777777" w:rsidR="002A1442" w:rsidRPr="00927EB1" w:rsidRDefault="002A1442" w:rsidP="00A319BB">
            <w:pPr>
              <w:spacing w:after="120" w:line="240" w:lineRule="auto"/>
              <w:jc w:val="both"/>
              <w:rPr>
                <w:rFonts w:cstheme="minorHAnsi"/>
                <w:sz w:val="24"/>
                <w:szCs w:val="24"/>
              </w:rPr>
            </w:pPr>
            <w:r>
              <w:rPr>
                <w:rFonts w:cstheme="minorHAnsi"/>
                <w:sz w:val="24"/>
                <w:szCs w:val="24"/>
              </w:rPr>
              <w:t>Apoyo en temas concretos: jurídicos, laborales, educativos…</w:t>
            </w:r>
          </w:p>
        </w:tc>
        <w:tc>
          <w:tcPr>
            <w:tcW w:w="1985" w:type="dxa"/>
          </w:tcPr>
          <w:p w14:paraId="1C37D655" w14:textId="77777777" w:rsidR="002A1442" w:rsidRDefault="002A1442" w:rsidP="00A319BB">
            <w:pPr>
              <w:spacing w:after="120" w:line="240" w:lineRule="auto"/>
              <w:jc w:val="both"/>
              <w:rPr>
                <w:rFonts w:cstheme="minorHAnsi"/>
                <w:b/>
                <w:sz w:val="24"/>
                <w:szCs w:val="24"/>
              </w:rPr>
            </w:pPr>
          </w:p>
        </w:tc>
        <w:tc>
          <w:tcPr>
            <w:tcW w:w="2403" w:type="dxa"/>
          </w:tcPr>
          <w:p w14:paraId="25262F95" w14:textId="77777777" w:rsidR="002A1442" w:rsidRDefault="002A1442" w:rsidP="00A319BB">
            <w:pPr>
              <w:spacing w:after="120" w:line="240" w:lineRule="auto"/>
              <w:jc w:val="both"/>
              <w:rPr>
                <w:rFonts w:cstheme="minorHAnsi"/>
                <w:b/>
                <w:sz w:val="24"/>
                <w:szCs w:val="24"/>
              </w:rPr>
            </w:pPr>
          </w:p>
        </w:tc>
      </w:tr>
      <w:tr w:rsidR="002A1442" w14:paraId="4AF855C4" w14:textId="77777777" w:rsidTr="00E92070">
        <w:tc>
          <w:tcPr>
            <w:tcW w:w="4106" w:type="dxa"/>
          </w:tcPr>
          <w:p w14:paraId="1BAE8345" w14:textId="77777777" w:rsidR="002A1442" w:rsidRPr="00927EB1" w:rsidRDefault="002A1442" w:rsidP="00A319BB">
            <w:pPr>
              <w:spacing w:after="120" w:line="240" w:lineRule="auto"/>
              <w:jc w:val="both"/>
              <w:rPr>
                <w:rFonts w:cstheme="minorHAnsi"/>
                <w:sz w:val="24"/>
                <w:szCs w:val="24"/>
              </w:rPr>
            </w:pPr>
            <w:r>
              <w:rPr>
                <w:rFonts w:cstheme="minorHAnsi"/>
                <w:sz w:val="24"/>
                <w:szCs w:val="24"/>
              </w:rPr>
              <w:t>Acompañamiento puntual a gestiones</w:t>
            </w:r>
          </w:p>
        </w:tc>
        <w:tc>
          <w:tcPr>
            <w:tcW w:w="1985" w:type="dxa"/>
          </w:tcPr>
          <w:p w14:paraId="10EEA9F0" w14:textId="77777777" w:rsidR="002A1442" w:rsidRDefault="002A1442" w:rsidP="00A319BB">
            <w:pPr>
              <w:spacing w:after="120" w:line="240" w:lineRule="auto"/>
              <w:jc w:val="both"/>
              <w:rPr>
                <w:rFonts w:cstheme="minorHAnsi"/>
                <w:b/>
                <w:sz w:val="24"/>
                <w:szCs w:val="24"/>
              </w:rPr>
            </w:pPr>
          </w:p>
        </w:tc>
        <w:tc>
          <w:tcPr>
            <w:tcW w:w="2403" w:type="dxa"/>
          </w:tcPr>
          <w:p w14:paraId="2EFA14AF" w14:textId="77777777" w:rsidR="002A1442" w:rsidRDefault="002A1442" w:rsidP="00A319BB">
            <w:pPr>
              <w:spacing w:after="120" w:line="240" w:lineRule="auto"/>
              <w:jc w:val="both"/>
              <w:rPr>
                <w:rFonts w:cstheme="minorHAnsi"/>
                <w:b/>
                <w:sz w:val="24"/>
                <w:szCs w:val="24"/>
              </w:rPr>
            </w:pPr>
          </w:p>
        </w:tc>
      </w:tr>
      <w:tr w:rsidR="002A1442" w14:paraId="40ACD01F" w14:textId="77777777" w:rsidTr="00E92070">
        <w:tc>
          <w:tcPr>
            <w:tcW w:w="4106" w:type="dxa"/>
          </w:tcPr>
          <w:p w14:paraId="33FF1207" w14:textId="0223360B" w:rsidR="002A1442" w:rsidRPr="00927EB1" w:rsidRDefault="002A1442" w:rsidP="00A319BB">
            <w:pPr>
              <w:spacing w:after="120" w:line="240" w:lineRule="auto"/>
              <w:jc w:val="both"/>
              <w:rPr>
                <w:rFonts w:cstheme="minorHAnsi"/>
                <w:sz w:val="24"/>
                <w:szCs w:val="24"/>
              </w:rPr>
            </w:pPr>
            <w:r>
              <w:rPr>
                <w:rFonts w:cstheme="minorHAnsi"/>
                <w:sz w:val="24"/>
                <w:szCs w:val="24"/>
              </w:rPr>
              <w:t xml:space="preserve">Colaboración con </w:t>
            </w:r>
            <w:r w:rsidR="00B75D1A">
              <w:rPr>
                <w:rFonts w:cstheme="minorHAnsi"/>
                <w:sz w:val="24"/>
                <w:szCs w:val="24"/>
              </w:rPr>
              <w:t>alimentos</w:t>
            </w:r>
            <w:r>
              <w:rPr>
                <w:rFonts w:cstheme="minorHAnsi"/>
                <w:sz w:val="24"/>
                <w:szCs w:val="24"/>
              </w:rPr>
              <w:t xml:space="preserve"> </w:t>
            </w:r>
          </w:p>
        </w:tc>
        <w:tc>
          <w:tcPr>
            <w:tcW w:w="1985" w:type="dxa"/>
          </w:tcPr>
          <w:p w14:paraId="5B635781" w14:textId="77777777" w:rsidR="002A1442" w:rsidRDefault="002A1442" w:rsidP="00A319BB">
            <w:pPr>
              <w:spacing w:after="120" w:line="240" w:lineRule="auto"/>
              <w:jc w:val="both"/>
              <w:rPr>
                <w:rFonts w:cstheme="minorHAnsi"/>
                <w:b/>
                <w:sz w:val="24"/>
                <w:szCs w:val="24"/>
              </w:rPr>
            </w:pPr>
          </w:p>
        </w:tc>
        <w:tc>
          <w:tcPr>
            <w:tcW w:w="2403" w:type="dxa"/>
          </w:tcPr>
          <w:p w14:paraId="0D20DC37" w14:textId="77777777" w:rsidR="002A1442" w:rsidRDefault="002A1442" w:rsidP="00A319BB">
            <w:pPr>
              <w:spacing w:after="120" w:line="240" w:lineRule="auto"/>
              <w:jc w:val="both"/>
              <w:rPr>
                <w:rFonts w:cstheme="minorHAnsi"/>
                <w:b/>
                <w:sz w:val="24"/>
                <w:szCs w:val="24"/>
              </w:rPr>
            </w:pPr>
          </w:p>
        </w:tc>
      </w:tr>
      <w:tr w:rsidR="002A1442" w14:paraId="3FD96E89" w14:textId="77777777" w:rsidTr="00E92070">
        <w:tc>
          <w:tcPr>
            <w:tcW w:w="4106" w:type="dxa"/>
          </w:tcPr>
          <w:p w14:paraId="40B8FA32" w14:textId="77777777" w:rsidR="002A1442" w:rsidRDefault="002A1442" w:rsidP="00A319BB">
            <w:pPr>
              <w:spacing w:after="120" w:line="240" w:lineRule="auto"/>
              <w:jc w:val="both"/>
              <w:rPr>
                <w:rFonts w:cstheme="minorHAnsi"/>
                <w:sz w:val="24"/>
                <w:szCs w:val="24"/>
              </w:rPr>
            </w:pPr>
            <w:r>
              <w:rPr>
                <w:rFonts w:cstheme="minorHAnsi"/>
                <w:sz w:val="24"/>
                <w:szCs w:val="24"/>
              </w:rPr>
              <w:t xml:space="preserve">Colaboración económica </w:t>
            </w:r>
          </w:p>
        </w:tc>
        <w:tc>
          <w:tcPr>
            <w:tcW w:w="1985" w:type="dxa"/>
          </w:tcPr>
          <w:p w14:paraId="13632E34" w14:textId="77777777" w:rsidR="002A1442" w:rsidRDefault="002A1442" w:rsidP="00A319BB">
            <w:pPr>
              <w:spacing w:after="120" w:line="240" w:lineRule="auto"/>
              <w:jc w:val="both"/>
              <w:rPr>
                <w:rFonts w:cstheme="minorHAnsi"/>
                <w:b/>
                <w:sz w:val="24"/>
                <w:szCs w:val="24"/>
              </w:rPr>
            </w:pPr>
          </w:p>
        </w:tc>
        <w:tc>
          <w:tcPr>
            <w:tcW w:w="2403" w:type="dxa"/>
          </w:tcPr>
          <w:p w14:paraId="5EF032CB" w14:textId="77777777" w:rsidR="002A1442" w:rsidRDefault="002A1442" w:rsidP="00A319BB">
            <w:pPr>
              <w:spacing w:after="120" w:line="240" w:lineRule="auto"/>
              <w:jc w:val="both"/>
              <w:rPr>
                <w:rFonts w:cstheme="minorHAnsi"/>
                <w:b/>
                <w:sz w:val="24"/>
                <w:szCs w:val="24"/>
              </w:rPr>
            </w:pPr>
          </w:p>
        </w:tc>
      </w:tr>
      <w:tr w:rsidR="007B0E72" w14:paraId="44E22807" w14:textId="77777777" w:rsidTr="00E92070">
        <w:tc>
          <w:tcPr>
            <w:tcW w:w="4106" w:type="dxa"/>
          </w:tcPr>
          <w:p w14:paraId="3857E031" w14:textId="162D0C44" w:rsidR="007B0E72" w:rsidRDefault="007B0E72" w:rsidP="00A319BB">
            <w:pPr>
              <w:spacing w:after="120" w:line="240" w:lineRule="auto"/>
              <w:jc w:val="both"/>
              <w:rPr>
                <w:rFonts w:cstheme="minorHAnsi"/>
                <w:sz w:val="24"/>
                <w:szCs w:val="24"/>
              </w:rPr>
            </w:pPr>
            <w:r>
              <w:rPr>
                <w:rFonts w:cstheme="minorHAnsi"/>
                <w:sz w:val="24"/>
                <w:szCs w:val="24"/>
              </w:rPr>
              <w:t xml:space="preserve">Traducción de francés, árabe, inglés </w:t>
            </w:r>
          </w:p>
        </w:tc>
        <w:tc>
          <w:tcPr>
            <w:tcW w:w="1985" w:type="dxa"/>
          </w:tcPr>
          <w:p w14:paraId="1E408F52" w14:textId="77777777" w:rsidR="007B0E72" w:rsidRDefault="007B0E72" w:rsidP="00A319BB">
            <w:pPr>
              <w:spacing w:after="120" w:line="240" w:lineRule="auto"/>
              <w:jc w:val="both"/>
              <w:rPr>
                <w:rFonts w:cstheme="minorHAnsi"/>
                <w:b/>
                <w:sz w:val="24"/>
                <w:szCs w:val="24"/>
              </w:rPr>
            </w:pPr>
          </w:p>
        </w:tc>
        <w:tc>
          <w:tcPr>
            <w:tcW w:w="2403" w:type="dxa"/>
          </w:tcPr>
          <w:p w14:paraId="2DC6F643" w14:textId="77777777" w:rsidR="007B0E72" w:rsidRDefault="007B0E72" w:rsidP="00A319BB">
            <w:pPr>
              <w:spacing w:after="120" w:line="240" w:lineRule="auto"/>
              <w:jc w:val="both"/>
              <w:rPr>
                <w:rFonts w:cstheme="minorHAnsi"/>
                <w:b/>
                <w:sz w:val="24"/>
                <w:szCs w:val="24"/>
              </w:rPr>
            </w:pPr>
          </w:p>
        </w:tc>
      </w:tr>
    </w:tbl>
    <w:p w14:paraId="1FF6C22F" w14:textId="77777777" w:rsidR="001572D3" w:rsidRDefault="00C81D5A" w:rsidP="001572D3">
      <w:pPr>
        <w:jc w:val="both"/>
        <w:rPr>
          <w:rFonts w:cstheme="minorHAnsi"/>
          <w:b/>
          <w:sz w:val="24"/>
          <w:szCs w:val="24"/>
        </w:rPr>
      </w:pPr>
      <w:r>
        <w:rPr>
          <w:rFonts w:cstheme="minorHAnsi"/>
          <w:b/>
          <w:noProof/>
          <w:sz w:val="24"/>
          <w:szCs w:val="24"/>
        </w:rPr>
        <mc:AlternateContent>
          <mc:Choice Requires="wps">
            <w:drawing>
              <wp:anchor distT="0" distB="0" distL="114300" distR="114300" simplePos="0" relativeHeight="251661312" behindDoc="0" locked="0" layoutInCell="1" allowOverlap="1" wp14:anchorId="41D41958" wp14:editId="00DD233C">
                <wp:simplePos x="0" y="0"/>
                <wp:positionH relativeFrom="column">
                  <wp:posOffset>2272665</wp:posOffset>
                </wp:positionH>
                <wp:positionV relativeFrom="paragraph">
                  <wp:posOffset>194310</wp:posOffset>
                </wp:positionV>
                <wp:extent cx="3114675" cy="7810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3114675" cy="781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294F6" id="Rectángulo 4" o:spid="_x0000_s1026" style="position:absolute;margin-left:178.95pt;margin-top:15.3pt;width:245.25pt;height:6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" filled="f" strokecolor="#1f3763 [1604]" strokeweight="1pt"/>
            </w:pict>
          </mc:Fallback>
        </mc:AlternateContent>
      </w:r>
    </w:p>
    <w:p w14:paraId="58844BBB" w14:textId="77777777" w:rsidR="002A1442" w:rsidRDefault="002A1442" w:rsidP="007E52B7">
      <w:pPr>
        <w:spacing w:before="480"/>
        <w:jc w:val="both"/>
        <w:rPr>
          <w:rFonts w:cstheme="minorHAnsi"/>
          <w:b/>
          <w:sz w:val="24"/>
          <w:szCs w:val="24"/>
        </w:rPr>
      </w:pPr>
      <w:r>
        <w:rPr>
          <w:rFonts w:cstheme="minorHAnsi"/>
          <w:b/>
          <w:sz w:val="24"/>
          <w:szCs w:val="24"/>
        </w:rPr>
        <w:t>Firma de la persona interesada:</w:t>
      </w:r>
    </w:p>
    <w:p w14:paraId="665A29C9" w14:textId="7141D2EE" w:rsidR="001572D3" w:rsidRPr="002A1442" w:rsidRDefault="002A1442" w:rsidP="00B75D1A">
      <w:pPr>
        <w:pStyle w:val="Ttulo2"/>
        <w:spacing w:before="840"/>
        <w:rPr>
          <w:rFonts w:ascii="Century Gothic" w:hAnsi="Century Gothic"/>
          <w:i w:val="0"/>
          <w:iCs w:val="0"/>
          <w:sz w:val="40"/>
          <w:szCs w:val="40"/>
        </w:rPr>
      </w:pPr>
      <w:r>
        <w:rPr>
          <w:rFonts w:ascii="Century Gothic" w:hAnsi="Century Gothic"/>
          <w:i w:val="0"/>
          <w:iCs w:val="0"/>
          <w:sz w:val="40"/>
          <w:szCs w:val="40"/>
        </w:rPr>
        <w:t>¡</w:t>
      </w:r>
      <w:r w:rsidRPr="002A1442">
        <w:rPr>
          <w:rFonts w:ascii="Century Gothic" w:hAnsi="Century Gothic"/>
          <w:i w:val="0"/>
          <w:iCs w:val="0"/>
          <w:sz w:val="40"/>
          <w:szCs w:val="40"/>
        </w:rPr>
        <w:t>Muchas gracias por tu colaboración</w:t>
      </w:r>
      <w:r>
        <w:rPr>
          <w:rFonts w:ascii="Century Gothic" w:hAnsi="Century Gothic"/>
          <w:i w:val="0"/>
          <w:iCs w:val="0"/>
          <w:sz w:val="40"/>
          <w:szCs w:val="40"/>
        </w:rPr>
        <w:t>!</w:t>
      </w:r>
    </w:p>
    <w:p w14:paraId="2C01F098" w14:textId="77777777" w:rsidR="00E151CD" w:rsidRPr="004269F5" w:rsidRDefault="00E151CD" w:rsidP="00927EB1">
      <w:pPr>
        <w:spacing w:after="120" w:line="240" w:lineRule="auto"/>
        <w:jc w:val="both"/>
        <w:rPr>
          <w:rFonts w:cstheme="minorHAnsi"/>
          <w:sz w:val="18"/>
          <w:szCs w:val="18"/>
        </w:rPr>
      </w:pPr>
    </w:p>
    <w:p w14:paraId="6177B243" w14:textId="77777777" w:rsidR="004269F5" w:rsidRPr="004269F5" w:rsidRDefault="004269F5" w:rsidP="004269F5">
      <w:pPr>
        <w:spacing w:after="120" w:line="240" w:lineRule="auto"/>
        <w:jc w:val="both"/>
        <w:rPr>
          <w:rFonts w:cstheme="minorHAnsi"/>
          <w:sz w:val="18"/>
          <w:szCs w:val="18"/>
        </w:rPr>
      </w:pPr>
      <w:r w:rsidRPr="004269F5">
        <w:rPr>
          <w:rFonts w:cstheme="minorHAnsi"/>
          <w:sz w:val="18"/>
          <w:szCs w:val="18"/>
        </w:rPr>
        <w:t>En cumplimiento delo dispuesto en el Reglamento General 2016/679 y Ley Orgánica de Protección de Datos de Carácter Personal, así como demás normativa aplicable, te informamos de que los datos personales que has facilitado, serán incluidos en un fichero del que es responsable la Parroquia Santa Irene, con domicilio social en Madrid, calle de los Andaluces, 7, con CIF:R7800835F. La finalidad principal de la recogida de dichos datos es la de gestionar el servicio de acogida indicado en la ficha. Puede</w:t>
      </w:r>
      <w:r>
        <w:rPr>
          <w:rFonts w:cstheme="minorHAnsi"/>
          <w:sz w:val="18"/>
          <w:szCs w:val="18"/>
        </w:rPr>
        <w:t>s</w:t>
      </w:r>
      <w:r w:rsidRPr="004269F5">
        <w:rPr>
          <w:rFonts w:cstheme="minorHAnsi"/>
          <w:sz w:val="18"/>
          <w:szCs w:val="18"/>
        </w:rPr>
        <w:t xml:space="preserve"> ejercitar </w:t>
      </w:r>
      <w:r>
        <w:rPr>
          <w:rFonts w:cstheme="minorHAnsi"/>
          <w:sz w:val="18"/>
          <w:szCs w:val="18"/>
        </w:rPr>
        <w:t>t</w:t>
      </w:r>
      <w:r w:rsidRPr="004269F5">
        <w:rPr>
          <w:rFonts w:cstheme="minorHAnsi"/>
          <w:sz w:val="18"/>
          <w:szCs w:val="18"/>
        </w:rPr>
        <w:t>us derechos de acceso, rectificación, cancelación y oposición de acuerdo con la legislación vigente</w:t>
      </w:r>
      <w:r>
        <w:rPr>
          <w:rFonts w:cstheme="minorHAnsi"/>
          <w:sz w:val="18"/>
          <w:szCs w:val="18"/>
        </w:rPr>
        <w:t xml:space="preserve"> dirigiéndote a nosotros en la dirección señalada.</w:t>
      </w:r>
    </w:p>
    <w:sectPr w:rsidR="004269F5" w:rsidRPr="004269F5" w:rsidSect="00B75D1A">
      <w:headerReference w:type="default" r:id="rId10"/>
      <w:pgSz w:w="11906" w:h="16838"/>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CDFC1" w14:textId="77777777" w:rsidR="0081352D" w:rsidRDefault="0081352D" w:rsidP="002441BE">
      <w:pPr>
        <w:spacing w:after="0" w:line="240" w:lineRule="auto"/>
      </w:pPr>
      <w:r>
        <w:separator/>
      </w:r>
    </w:p>
  </w:endnote>
  <w:endnote w:type="continuationSeparator" w:id="0">
    <w:p w14:paraId="4D2B0FAC" w14:textId="77777777" w:rsidR="0081352D" w:rsidRDefault="0081352D" w:rsidP="00244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8AC6A" w14:textId="77777777" w:rsidR="0081352D" w:rsidRDefault="0081352D" w:rsidP="002441BE">
      <w:pPr>
        <w:spacing w:after="0" w:line="240" w:lineRule="auto"/>
      </w:pPr>
      <w:r>
        <w:separator/>
      </w:r>
    </w:p>
  </w:footnote>
  <w:footnote w:type="continuationSeparator" w:id="0">
    <w:p w14:paraId="4D0CE8AB" w14:textId="77777777" w:rsidR="0081352D" w:rsidRDefault="0081352D" w:rsidP="00244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26701" w14:textId="77777777" w:rsidR="002441BE" w:rsidRDefault="002441BE" w:rsidP="002441BE">
    <w:pPr>
      <w:pStyle w:val="Encabezado"/>
    </w:pPr>
  </w:p>
  <w:p w14:paraId="13B6619D" w14:textId="77777777" w:rsidR="002441BE" w:rsidRDefault="002441BE" w:rsidP="002441BE">
    <w:pPr>
      <w:pStyle w:val="Encabezado"/>
    </w:pPr>
  </w:p>
  <w:p w14:paraId="56CB8C1D" w14:textId="77777777" w:rsidR="002441BE" w:rsidRDefault="002441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BE"/>
    <w:rsid w:val="000325DD"/>
    <w:rsid w:val="000525EA"/>
    <w:rsid w:val="00144031"/>
    <w:rsid w:val="001572D3"/>
    <w:rsid w:val="001B1CA0"/>
    <w:rsid w:val="002441BE"/>
    <w:rsid w:val="00255EBE"/>
    <w:rsid w:val="002A1442"/>
    <w:rsid w:val="002E35E4"/>
    <w:rsid w:val="00390D2C"/>
    <w:rsid w:val="004269F5"/>
    <w:rsid w:val="00426ACC"/>
    <w:rsid w:val="0075360E"/>
    <w:rsid w:val="007628C8"/>
    <w:rsid w:val="00763FB0"/>
    <w:rsid w:val="007B0E72"/>
    <w:rsid w:val="007E52B7"/>
    <w:rsid w:val="0081352D"/>
    <w:rsid w:val="00872C8A"/>
    <w:rsid w:val="00927EB1"/>
    <w:rsid w:val="00A124CF"/>
    <w:rsid w:val="00B75D1A"/>
    <w:rsid w:val="00BC6A1B"/>
    <w:rsid w:val="00C81D5A"/>
    <w:rsid w:val="00C84861"/>
    <w:rsid w:val="00CB36C5"/>
    <w:rsid w:val="00D529B4"/>
    <w:rsid w:val="00DA0D64"/>
    <w:rsid w:val="00E151CD"/>
    <w:rsid w:val="00E637E5"/>
    <w:rsid w:val="00E920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F01E"/>
  <w15:chartTrackingRefBased/>
  <w15:docId w15:val="{0DB03AC7-652E-469E-9862-5F760B57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1BE"/>
    <w:pPr>
      <w:spacing w:after="200" w:line="276" w:lineRule="auto"/>
    </w:pPr>
  </w:style>
  <w:style w:type="paragraph" w:styleId="Ttulo2">
    <w:name w:val="heading 2"/>
    <w:basedOn w:val="Normal"/>
    <w:next w:val="Normal"/>
    <w:link w:val="Ttulo2Car"/>
    <w:semiHidden/>
    <w:unhideWhenUsed/>
    <w:qFormat/>
    <w:rsid w:val="002441BE"/>
    <w:pPr>
      <w:keepNext/>
      <w:overflowPunct w:val="0"/>
      <w:autoSpaceDE w:val="0"/>
      <w:autoSpaceDN w:val="0"/>
      <w:adjustRightInd w:val="0"/>
      <w:spacing w:after="0" w:line="240" w:lineRule="auto"/>
      <w:jc w:val="center"/>
      <w:outlineLvl w:val="1"/>
    </w:pPr>
    <w:rPr>
      <w:rFonts w:ascii="Verdana" w:eastAsia="Times New Roman" w:hAnsi="Verdana" w:cs="Times New Roman"/>
      <w:b/>
      <w:bCs/>
      <w:i/>
      <w:iCs/>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41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41BE"/>
  </w:style>
  <w:style w:type="paragraph" w:styleId="Piedepgina">
    <w:name w:val="footer"/>
    <w:basedOn w:val="Normal"/>
    <w:link w:val="PiedepginaCar"/>
    <w:uiPriority w:val="99"/>
    <w:unhideWhenUsed/>
    <w:rsid w:val="002441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41BE"/>
  </w:style>
  <w:style w:type="character" w:customStyle="1" w:styleId="Ttulo2Car">
    <w:name w:val="Título 2 Car"/>
    <w:basedOn w:val="Fuentedeprrafopredeter"/>
    <w:link w:val="Ttulo2"/>
    <w:semiHidden/>
    <w:rsid w:val="002441BE"/>
    <w:rPr>
      <w:rFonts w:ascii="Verdana" w:eastAsia="Times New Roman" w:hAnsi="Verdana" w:cs="Times New Roman"/>
      <w:b/>
      <w:bCs/>
      <w:i/>
      <w:iCs/>
      <w:sz w:val="28"/>
      <w:szCs w:val="20"/>
      <w:lang w:val="es-ES_tradnl" w:eastAsia="es-ES"/>
    </w:rPr>
  </w:style>
  <w:style w:type="character" w:styleId="Hipervnculo">
    <w:name w:val="Hyperlink"/>
    <w:basedOn w:val="Fuentedeprrafopredeter"/>
    <w:uiPriority w:val="99"/>
    <w:unhideWhenUsed/>
    <w:rsid w:val="002441BE"/>
    <w:rPr>
      <w:color w:val="0563C1" w:themeColor="hyperlink"/>
      <w:u w:val="single"/>
    </w:rPr>
  </w:style>
  <w:style w:type="character" w:styleId="Mencinsinresolver">
    <w:name w:val="Unresolved Mention"/>
    <w:basedOn w:val="Fuentedeprrafopredeter"/>
    <w:uiPriority w:val="99"/>
    <w:semiHidden/>
    <w:unhideWhenUsed/>
    <w:rsid w:val="002441BE"/>
    <w:rPr>
      <w:color w:val="605E5C"/>
      <w:shd w:val="clear" w:color="auto" w:fill="E1DFDD"/>
    </w:rPr>
  </w:style>
  <w:style w:type="character" w:styleId="Textodelmarcadordeposicin">
    <w:name w:val="Placeholder Text"/>
    <w:basedOn w:val="Fuentedeprrafopredeter"/>
    <w:uiPriority w:val="99"/>
    <w:semiHidden/>
    <w:rsid w:val="007628C8"/>
    <w:rPr>
      <w:color w:val="808080"/>
    </w:rPr>
  </w:style>
  <w:style w:type="table" w:styleId="Tablaconcuadrcula">
    <w:name w:val="Table Grid"/>
    <w:basedOn w:val="Tablanormal"/>
    <w:uiPriority w:val="39"/>
    <w:rsid w:val="00927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48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27578">
      <w:bodyDiv w:val="1"/>
      <w:marLeft w:val="0"/>
      <w:marRight w:val="0"/>
      <w:marTop w:val="0"/>
      <w:marBottom w:val="0"/>
      <w:divBdr>
        <w:top w:val="none" w:sz="0" w:space="0" w:color="auto"/>
        <w:left w:val="none" w:sz="0" w:space="0" w:color="auto"/>
        <w:bottom w:val="none" w:sz="0" w:space="0" w:color="auto"/>
        <w:right w:val="none" w:sz="0" w:space="0" w:color="auto"/>
      </w:divBdr>
      <w:divsChild>
        <w:div w:id="869688955">
          <w:blockQuote w:val="1"/>
          <w:marLeft w:val="0"/>
          <w:marRight w:val="0"/>
          <w:marTop w:val="0"/>
          <w:marBottom w:val="0"/>
          <w:divBdr>
            <w:top w:val="none" w:sz="0" w:space="11" w:color="BF4D28"/>
            <w:left w:val="single" w:sz="36" w:space="11" w:color="BF4D28"/>
            <w:bottom w:val="none" w:sz="0" w:space="11" w:color="BF4D28"/>
            <w:right w:val="none" w:sz="0" w:space="11" w:color="BF4D2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porlahospitalidad.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antairene.archimadrid.es/compromiso-solidario/caritas-parroquial/mesa-por-la-hospital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577</Words>
  <Characters>3178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Irene</dc:creator>
  <cp:keywords/>
  <dc:description/>
  <cp:lastModifiedBy>Santa Irene</cp:lastModifiedBy>
  <cp:revision>6</cp:revision>
  <cp:lastPrinted>2018-08-17T18:52:00Z</cp:lastPrinted>
  <dcterms:created xsi:type="dcterms:W3CDTF">2020-06-08T11:46:00Z</dcterms:created>
  <dcterms:modified xsi:type="dcterms:W3CDTF">2021-02-12T12:45:00Z</dcterms:modified>
</cp:coreProperties>
</file>